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44F" w14:textId="44F7D7F3" w:rsidR="00C00D0E" w:rsidRPr="00B71470" w:rsidRDefault="00C00D0E" w:rsidP="00D40FF5">
      <w:pPr>
        <w:pStyle w:val="Nagwek3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25878A9D" w14:textId="210A0D05" w:rsidR="00C00D0E" w:rsidRPr="00B71470" w:rsidRDefault="00D40FF5" w:rsidP="00D40FF5">
      <w:pPr>
        <w:pStyle w:val="Nagwek3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>______________________</w:t>
      </w:r>
      <w:r w:rsidR="00C00D0E"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                                          </w:t>
      </w:r>
      <w:r w:rsidR="00790045"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               </w:t>
      </w:r>
      <w:r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790045"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>D</w:t>
      </w:r>
      <w:r w:rsidR="00C00D0E"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nia </w:t>
      </w:r>
      <w:r w:rsidRPr="00B71470">
        <w:rPr>
          <w:rFonts w:asciiTheme="majorHAnsi" w:hAnsiTheme="majorHAnsi" w:cstheme="majorHAnsi"/>
          <w:b w:val="0"/>
          <w:bCs w:val="0"/>
          <w:sz w:val="20"/>
          <w:szCs w:val="20"/>
        </w:rPr>
        <w:t>____________________________</w:t>
      </w:r>
    </w:p>
    <w:p w14:paraId="5B99810E" w14:textId="36658318" w:rsidR="00D40FF5" w:rsidRPr="00B71470" w:rsidRDefault="004075D5" w:rsidP="004B14C4">
      <w:pPr>
        <w:pStyle w:val="Nagwek1"/>
        <w:jc w:val="left"/>
        <w:rPr>
          <w:rFonts w:asciiTheme="majorHAnsi" w:hAnsiTheme="majorHAnsi" w:cstheme="majorHAnsi"/>
          <w:sz w:val="20"/>
          <w:szCs w:val="20"/>
          <w:vertAlign w:val="superscript"/>
        </w:rPr>
      </w:pPr>
      <w:r w:rsidRPr="00B71470">
        <w:rPr>
          <w:rFonts w:asciiTheme="majorHAnsi" w:hAnsiTheme="majorHAnsi" w:cstheme="majorHAnsi"/>
          <w:sz w:val="20"/>
          <w:szCs w:val="20"/>
          <w:vertAlign w:val="superscript"/>
        </w:rPr>
        <w:t xml:space="preserve">   </w:t>
      </w:r>
      <w:r w:rsidR="00C00D0E" w:rsidRPr="00B71470">
        <w:rPr>
          <w:rFonts w:asciiTheme="majorHAnsi" w:hAnsiTheme="majorHAnsi" w:cstheme="majorHAnsi"/>
          <w:sz w:val="20"/>
          <w:szCs w:val="20"/>
          <w:vertAlign w:val="superscript"/>
        </w:rPr>
        <w:t xml:space="preserve"> (pieczęć adresowa firmy wykonawca) </w:t>
      </w:r>
      <w:r w:rsidR="00C00D0E" w:rsidRPr="00B71470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="00C00D0E" w:rsidRPr="00B71470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6C8264E8" w14:textId="77777777" w:rsidR="00044004" w:rsidRPr="00B71470" w:rsidRDefault="00044004" w:rsidP="004B14C4">
      <w:pPr>
        <w:pStyle w:val="BodyText21"/>
        <w:jc w:val="center"/>
        <w:rPr>
          <w:rFonts w:asciiTheme="majorHAnsi" w:hAnsiTheme="majorHAnsi" w:cstheme="majorHAnsi"/>
          <w:b/>
          <w:bCs/>
        </w:rPr>
      </w:pPr>
    </w:p>
    <w:p w14:paraId="282213B1" w14:textId="297E474F" w:rsidR="00D40FF5" w:rsidRPr="00B71470" w:rsidRDefault="00C00D0E" w:rsidP="004B14C4">
      <w:pPr>
        <w:pStyle w:val="BodyText21"/>
        <w:jc w:val="center"/>
        <w:rPr>
          <w:rFonts w:asciiTheme="majorHAnsi" w:hAnsiTheme="majorHAnsi" w:cstheme="majorHAnsi"/>
          <w:b/>
          <w:bCs/>
        </w:rPr>
      </w:pPr>
      <w:r w:rsidRPr="00B71470">
        <w:rPr>
          <w:rFonts w:asciiTheme="majorHAnsi" w:hAnsiTheme="majorHAnsi" w:cstheme="majorHAnsi"/>
          <w:b/>
          <w:bCs/>
        </w:rPr>
        <w:t>OFERTA</w:t>
      </w:r>
      <w:r w:rsidR="00D40FF5" w:rsidRPr="00B71470">
        <w:rPr>
          <w:rFonts w:asciiTheme="majorHAnsi" w:hAnsiTheme="majorHAnsi" w:cstheme="majorHAnsi"/>
          <w:b/>
          <w:bCs/>
        </w:rPr>
        <w:t xml:space="preserve"> </w:t>
      </w:r>
    </w:p>
    <w:p w14:paraId="59E7B7AD" w14:textId="77777777" w:rsidR="00044004" w:rsidRPr="00B71470" w:rsidRDefault="00044004" w:rsidP="00D40FF5">
      <w:pPr>
        <w:pStyle w:val="BodyText21"/>
        <w:jc w:val="right"/>
        <w:rPr>
          <w:rFonts w:asciiTheme="majorHAnsi" w:hAnsiTheme="majorHAnsi" w:cstheme="majorHAnsi"/>
          <w:b/>
          <w:bCs/>
        </w:rPr>
      </w:pPr>
    </w:p>
    <w:p w14:paraId="3E5A3322" w14:textId="3A333792" w:rsidR="00D40FF5" w:rsidRPr="00B71470" w:rsidRDefault="00D40FF5" w:rsidP="00D40FF5">
      <w:pPr>
        <w:pStyle w:val="BodyText21"/>
        <w:jc w:val="right"/>
        <w:rPr>
          <w:rFonts w:asciiTheme="majorHAnsi" w:hAnsiTheme="majorHAnsi" w:cstheme="majorHAnsi"/>
          <w:b/>
          <w:bCs/>
        </w:rPr>
      </w:pPr>
      <w:r w:rsidRPr="00B71470">
        <w:rPr>
          <w:rFonts w:asciiTheme="majorHAnsi" w:hAnsiTheme="majorHAnsi" w:cstheme="majorHAnsi"/>
          <w:b/>
          <w:bCs/>
        </w:rPr>
        <w:t xml:space="preserve">Dla: Teatr Stary w Lublinie </w:t>
      </w:r>
    </w:p>
    <w:p w14:paraId="25688448" w14:textId="389A99F7" w:rsidR="00D40FF5" w:rsidRPr="00B71470" w:rsidRDefault="00D40FF5" w:rsidP="00D40FF5">
      <w:pPr>
        <w:pStyle w:val="BodyText21"/>
        <w:jc w:val="right"/>
        <w:rPr>
          <w:rFonts w:asciiTheme="majorHAnsi" w:hAnsiTheme="majorHAnsi" w:cstheme="majorHAnsi"/>
        </w:rPr>
      </w:pPr>
      <w:r w:rsidRPr="00B71470">
        <w:rPr>
          <w:rFonts w:asciiTheme="majorHAnsi" w:hAnsiTheme="majorHAnsi" w:cstheme="majorHAnsi"/>
        </w:rPr>
        <w:t>20 – 113 Lublin</w:t>
      </w:r>
      <w:r w:rsidR="00410324" w:rsidRPr="00B71470">
        <w:rPr>
          <w:rFonts w:asciiTheme="majorHAnsi" w:hAnsiTheme="majorHAnsi" w:cstheme="majorHAnsi"/>
        </w:rPr>
        <w:t>,</w:t>
      </w:r>
      <w:r w:rsidRPr="00B71470">
        <w:rPr>
          <w:rFonts w:asciiTheme="majorHAnsi" w:hAnsiTheme="majorHAnsi" w:cstheme="majorHAnsi"/>
        </w:rPr>
        <w:t xml:space="preserve"> ul. Jezuicka 18</w:t>
      </w:r>
    </w:p>
    <w:p w14:paraId="77991929" w14:textId="77777777" w:rsidR="00D40FF5" w:rsidRPr="00B71470" w:rsidRDefault="00D40FF5" w:rsidP="004B14C4">
      <w:pPr>
        <w:pStyle w:val="BodyText21"/>
        <w:rPr>
          <w:rFonts w:asciiTheme="majorHAnsi" w:hAnsiTheme="majorHAnsi" w:cstheme="majorHAnsi"/>
          <w:b/>
          <w:bCs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B71470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B71470" w:rsidRDefault="00C00D0E" w:rsidP="00D40FF5">
            <w:pPr>
              <w:pStyle w:val="Nagwek3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Dane dotyczące oferenta</w:t>
            </w:r>
          </w:p>
        </w:tc>
      </w:tr>
      <w:tr w:rsidR="00D40FF5" w:rsidRPr="00B71470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B71470" w:rsidRDefault="00D40FF5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5216AE4F" w14:textId="77777777" w:rsidR="00D902F5" w:rsidRPr="00B71470" w:rsidRDefault="00D40FF5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Nazwa/firma, i adres, </w:t>
            </w:r>
          </w:p>
          <w:p w14:paraId="5FF2C4E4" w14:textId="47F9157A" w:rsidR="00D40FF5" w:rsidRPr="00B71470" w:rsidRDefault="00D40FF5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NIP (ewentualnie nr  KRS</w:t>
            </w:r>
            <w:r w:rsidR="00D902F5"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,</w:t>
            </w: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B71470" w:rsidRDefault="00D40FF5" w:rsidP="009161E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00D0E" w:rsidRPr="00B71470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B71470" w:rsidRDefault="00C00D0E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Nr telefonu</w:t>
            </w:r>
            <w:r w:rsidR="00D40FF5"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B71470" w:rsidRDefault="00C00D0E" w:rsidP="00D40F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34134075" w14:textId="77777777" w:rsidR="00D40FF5" w:rsidRPr="00B71470" w:rsidRDefault="00D40FF5" w:rsidP="00D40F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00D0E" w:rsidRPr="00B71470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B71470" w:rsidRDefault="00C00D0E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Adres poczty e-mai</w:t>
            </w:r>
            <w:r w:rsidR="004B14C4"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B71470" w:rsidRDefault="00C00D0E" w:rsidP="00D40F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C00D0E" w:rsidRPr="00B71470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B71470" w:rsidRDefault="00BF48C6" w:rsidP="009161E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</w:t>
            </w:r>
            <w:r w:rsidR="00C00D0E" w:rsidRPr="00B71470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B71470" w:rsidRDefault="00C00D0E" w:rsidP="00D40F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78D4466B" w14:textId="77777777" w:rsidR="00C00D0E" w:rsidRPr="00B71470" w:rsidRDefault="00C00D0E" w:rsidP="00D40FF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1059F2F9" w14:textId="77777777" w:rsidR="00C00D0E" w:rsidRPr="00B71470" w:rsidRDefault="00C00D0E" w:rsidP="00D40FF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CAE22B" w14:textId="00AD89EE" w:rsidR="00041A8A" w:rsidRPr="00B71470" w:rsidRDefault="00D40FF5" w:rsidP="001A6E6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 xml:space="preserve">W odpowiedzi na zaproszenie </w:t>
      </w:r>
      <w:r w:rsidR="004B14C4" w:rsidRPr="00B71470">
        <w:rPr>
          <w:rFonts w:asciiTheme="majorHAnsi" w:hAnsiTheme="majorHAnsi" w:cstheme="majorHAnsi"/>
          <w:sz w:val="20"/>
          <w:szCs w:val="20"/>
        </w:rPr>
        <w:t xml:space="preserve">Teatru Starego w Lublinie </w:t>
      </w:r>
      <w:r w:rsidRPr="00B71470">
        <w:rPr>
          <w:rFonts w:asciiTheme="majorHAnsi" w:hAnsiTheme="majorHAnsi" w:cstheme="majorHAnsi"/>
          <w:sz w:val="20"/>
          <w:szCs w:val="20"/>
        </w:rPr>
        <w:t>w celu złożenia ofert, w</w:t>
      </w:r>
      <w:r w:rsidR="00E5356F" w:rsidRPr="00B71470">
        <w:rPr>
          <w:rFonts w:asciiTheme="majorHAnsi" w:hAnsiTheme="majorHAnsi" w:cstheme="majorHAnsi"/>
          <w:sz w:val="20"/>
          <w:szCs w:val="20"/>
        </w:rPr>
        <w:t>.</w:t>
      </w:r>
      <w:r w:rsidRPr="00B71470">
        <w:rPr>
          <w:rFonts w:asciiTheme="majorHAnsi" w:hAnsiTheme="majorHAnsi" w:cstheme="majorHAnsi"/>
          <w:sz w:val="20"/>
          <w:szCs w:val="20"/>
        </w:rPr>
        <w:t>w. oferent, oferuje</w:t>
      </w:r>
      <w:r w:rsidR="001A6E68" w:rsidRPr="00B71470">
        <w:rPr>
          <w:rFonts w:asciiTheme="majorHAnsi" w:hAnsiTheme="majorHAnsi" w:cstheme="majorHAnsi"/>
          <w:sz w:val="20"/>
          <w:szCs w:val="20"/>
        </w:rPr>
        <w:t xml:space="preserve"> </w:t>
      </w:r>
      <w:r w:rsidR="00E5356F" w:rsidRPr="00B71470">
        <w:rPr>
          <w:rFonts w:asciiTheme="majorHAnsi" w:hAnsiTheme="majorHAnsi" w:cstheme="majorHAnsi"/>
          <w:sz w:val="20"/>
          <w:szCs w:val="20"/>
        </w:rPr>
        <w:t>dostawę do budynku Teatr Starego sześciu identycznych urządzeń typu: ruchoma głowa typy WASH z możliwością serowania poszczególnymi diodami LED, możliwością tworzenia efektów świetlnych celem zastosowania do realizacji wydarzeń teatralnych, koncertowych i realizacji video</w:t>
      </w:r>
      <w:r w:rsidR="00951248" w:rsidRPr="00B7147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, </w:t>
      </w:r>
      <w:r w:rsidR="004B14C4" w:rsidRPr="00B71470">
        <w:rPr>
          <w:rFonts w:asciiTheme="majorHAnsi" w:hAnsiTheme="majorHAnsi" w:cstheme="majorHAnsi"/>
          <w:sz w:val="20"/>
          <w:szCs w:val="20"/>
        </w:rPr>
        <w:t>według warunków cenowych:</w:t>
      </w:r>
    </w:p>
    <w:p w14:paraId="335386CE" w14:textId="77777777" w:rsidR="00D40FF5" w:rsidRPr="00B71470" w:rsidRDefault="00D40FF5" w:rsidP="00D40FF5">
      <w:pPr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812"/>
        <w:gridCol w:w="1119"/>
        <w:gridCol w:w="913"/>
        <w:gridCol w:w="1706"/>
      </w:tblGrid>
      <w:tr w:rsidR="00D40FF5" w:rsidRPr="00B71470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B71470" w:rsidRDefault="00D40FF5" w:rsidP="00D40FF5">
            <w:pPr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Specyfikacja ofertowa</w:t>
            </w:r>
          </w:p>
        </w:tc>
      </w:tr>
      <w:tr w:rsidR="004B14C4" w:rsidRPr="00B71470" w14:paraId="61ED5975" w14:textId="77777777" w:rsidTr="00E5356F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B71470" w:rsidRDefault="004B14C4" w:rsidP="00D40FF5">
            <w:pPr>
              <w:ind w:left="3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55DD746E" w:rsidR="004B14C4" w:rsidRPr="00B71470" w:rsidRDefault="001A6E68" w:rsidP="004B14C4">
            <w:pPr>
              <w:ind w:left="644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Nazwa wyposażenia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B71470" w:rsidRDefault="004B14C4" w:rsidP="0061611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  <w:p w14:paraId="7C9A97AA" w14:textId="7166EB54" w:rsidR="004B14C4" w:rsidRPr="00B71470" w:rsidRDefault="00790045" w:rsidP="0061611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4B14C4"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etto</w:t>
            </w: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B71470" w:rsidRDefault="004B14C4" w:rsidP="0061611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B71470" w:rsidRDefault="004B14C4" w:rsidP="00616111">
            <w:pPr>
              <w:ind w:left="7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>Cena brutto</w:t>
            </w:r>
            <w:r w:rsidR="00790045" w:rsidRPr="00B714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PLN</w:t>
            </w:r>
          </w:p>
        </w:tc>
      </w:tr>
      <w:tr w:rsidR="004B14C4" w:rsidRPr="00B71470" w14:paraId="32F4C4DC" w14:textId="77777777" w:rsidTr="00E5356F">
        <w:trPr>
          <w:trHeight w:val="4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B71470" w:rsidRDefault="004B14C4" w:rsidP="00D40FF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E3EB8A1" w14:textId="59EFDCC1" w:rsidR="004B14C4" w:rsidRPr="00B71470" w:rsidRDefault="004B14C4" w:rsidP="00D40FF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0E39BC4" w14:textId="77777777" w:rsidR="004B14C4" w:rsidRPr="00B71470" w:rsidRDefault="004B14C4" w:rsidP="00D40FF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8D8" w14:textId="77777777" w:rsidR="00F229C6" w:rsidRPr="00B71470" w:rsidRDefault="00F229C6" w:rsidP="001A6E68">
            <w:pPr>
              <w:pStyle w:val="Standard"/>
              <w:autoSpaceDE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B87B924" w14:textId="45E41469" w:rsidR="00854B81" w:rsidRPr="00B71470" w:rsidRDefault="00E5356F" w:rsidP="001A6E68">
            <w:pPr>
              <w:pStyle w:val="Standard"/>
              <w:autoSpaceDE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Sześć identycznych urządzeń typu: ruchoma głowa typy WASH z możliwością serowania poszczególnymi diodami LED, możliwością tworzenia efektów świetlnych celem zastosowania do realizacji wydarzeń teatralnych, koncertowych i realizacji video</w:t>
            </w:r>
            <w:r w:rsidR="00F406A9" w:rsidRPr="00B7147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3765AB" w14:textId="7AB8822D" w:rsidR="00854B81" w:rsidRPr="00B71470" w:rsidRDefault="00854B81" w:rsidP="001A6E68">
            <w:pPr>
              <w:pStyle w:val="Standard"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B71470" w:rsidRDefault="004B14C4" w:rsidP="00D40FF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B71470" w:rsidRDefault="004B14C4" w:rsidP="00D40FF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B71470" w:rsidRDefault="004B14C4" w:rsidP="00D40FF5">
            <w:pPr>
              <w:ind w:left="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736D41" w14:textId="77777777" w:rsidR="00044004" w:rsidRPr="00B71470" w:rsidRDefault="00044004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</w:p>
    <w:p w14:paraId="78F02685" w14:textId="0FFC30A3" w:rsidR="00272E3F" w:rsidRPr="00B71470" w:rsidRDefault="00C00D0E" w:rsidP="009161E6">
      <w:pPr>
        <w:pStyle w:val="Standardowy0"/>
        <w:jc w:val="both"/>
        <w:rPr>
          <w:rFonts w:asciiTheme="majorHAnsi" w:hAnsiTheme="majorHAnsi" w:cstheme="majorHAnsi"/>
          <w:b/>
          <w:bCs/>
          <w:szCs w:val="20"/>
          <w:u w:val="single"/>
        </w:rPr>
      </w:pPr>
      <w:r w:rsidRPr="00B71470">
        <w:rPr>
          <w:rFonts w:asciiTheme="majorHAnsi" w:hAnsiTheme="majorHAnsi" w:cstheme="majorHAnsi"/>
          <w:szCs w:val="20"/>
        </w:rPr>
        <w:t>2.</w:t>
      </w:r>
      <w:r w:rsidR="008525A7" w:rsidRPr="00B71470">
        <w:rPr>
          <w:rFonts w:asciiTheme="majorHAnsi" w:hAnsiTheme="majorHAnsi" w:cstheme="majorHAnsi"/>
          <w:szCs w:val="20"/>
        </w:rPr>
        <w:t xml:space="preserve"> </w:t>
      </w:r>
      <w:r w:rsidR="009161E6" w:rsidRPr="00B71470">
        <w:rPr>
          <w:rFonts w:asciiTheme="majorHAnsi" w:hAnsiTheme="majorHAnsi" w:cstheme="majorHAnsi"/>
          <w:szCs w:val="20"/>
        </w:rPr>
        <w:t>Oferent z</w:t>
      </w:r>
      <w:r w:rsidR="00272E3F" w:rsidRPr="00B71470">
        <w:rPr>
          <w:rFonts w:asciiTheme="majorHAnsi" w:hAnsiTheme="majorHAnsi" w:cstheme="majorHAnsi"/>
          <w:szCs w:val="20"/>
        </w:rPr>
        <w:t>obowiązuj</w:t>
      </w:r>
      <w:r w:rsidR="009161E6" w:rsidRPr="00B71470">
        <w:rPr>
          <w:rFonts w:asciiTheme="majorHAnsi" w:hAnsiTheme="majorHAnsi" w:cstheme="majorHAnsi"/>
          <w:szCs w:val="20"/>
        </w:rPr>
        <w:t xml:space="preserve">e </w:t>
      </w:r>
      <w:r w:rsidR="00272E3F" w:rsidRPr="00B71470">
        <w:rPr>
          <w:rFonts w:asciiTheme="majorHAnsi" w:hAnsiTheme="majorHAnsi" w:cstheme="majorHAnsi"/>
          <w:szCs w:val="20"/>
        </w:rPr>
        <w:t>się wykonania świadczenia umownego</w:t>
      </w:r>
      <w:r w:rsidR="008525A7" w:rsidRPr="00B71470">
        <w:rPr>
          <w:rFonts w:asciiTheme="majorHAnsi" w:hAnsiTheme="majorHAnsi" w:cstheme="majorHAnsi"/>
          <w:szCs w:val="20"/>
        </w:rPr>
        <w:t xml:space="preserve">, jako </w:t>
      </w:r>
      <w:r w:rsidR="008525A7" w:rsidRPr="00B71470">
        <w:rPr>
          <w:rFonts w:asciiTheme="majorHAnsi" w:hAnsiTheme="majorHAnsi" w:cstheme="majorHAnsi"/>
          <w:szCs w:val="20"/>
          <w:u w:val="single"/>
        </w:rPr>
        <w:t>świadczenie kompletne</w:t>
      </w:r>
      <w:r w:rsidR="008525A7" w:rsidRPr="00B71470">
        <w:rPr>
          <w:rFonts w:asciiTheme="majorHAnsi" w:hAnsiTheme="majorHAnsi" w:cstheme="majorHAnsi"/>
          <w:szCs w:val="20"/>
        </w:rPr>
        <w:t>, zgodnie z zapotrzebowaniem ujętym w zapytaniu cenowym, jak i</w:t>
      </w:r>
      <w:r w:rsidR="00272E3F" w:rsidRPr="00B71470">
        <w:rPr>
          <w:rFonts w:asciiTheme="majorHAnsi" w:hAnsiTheme="majorHAnsi" w:cstheme="majorHAnsi"/>
          <w:szCs w:val="20"/>
        </w:rPr>
        <w:t xml:space="preserve"> zgod</w:t>
      </w:r>
      <w:r w:rsidR="00272E3F" w:rsidRPr="00B71470">
        <w:rPr>
          <w:rFonts w:asciiTheme="majorHAnsi" w:hAnsiTheme="majorHAnsi" w:cstheme="majorHAnsi"/>
          <w:szCs w:val="20"/>
          <w:u w:val="single"/>
        </w:rPr>
        <w:t xml:space="preserve">nie z wymaganym przez </w:t>
      </w:r>
      <w:r w:rsidR="00790045" w:rsidRPr="00B71470">
        <w:rPr>
          <w:rFonts w:asciiTheme="majorHAnsi" w:hAnsiTheme="majorHAnsi" w:cstheme="majorHAnsi"/>
          <w:szCs w:val="20"/>
          <w:u w:val="single"/>
        </w:rPr>
        <w:t>Zamawiającego</w:t>
      </w:r>
      <w:r w:rsidR="00272E3F" w:rsidRPr="00B71470">
        <w:rPr>
          <w:rFonts w:asciiTheme="majorHAnsi" w:hAnsiTheme="majorHAnsi" w:cstheme="majorHAnsi"/>
          <w:szCs w:val="20"/>
          <w:u w:val="single"/>
        </w:rPr>
        <w:t xml:space="preserve"> terminem</w:t>
      </w:r>
      <w:r w:rsidR="001A6E68" w:rsidRPr="00B71470">
        <w:rPr>
          <w:rFonts w:asciiTheme="majorHAnsi" w:hAnsiTheme="majorHAnsi" w:cstheme="majorHAnsi"/>
          <w:szCs w:val="20"/>
        </w:rPr>
        <w:t xml:space="preserve">, to jest do dnia </w:t>
      </w:r>
      <w:r w:rsidR="00476976">
        <w:rPr>
          <w:rFonts w:asciiTheme="majorHAnsi" w:hAnsiTheme="majorHAnsi" w:cstheme="majorHAnsi"/>
          <w:b/>
          <w:bCs/>
          <w:szCs w:val="20"/>
          <w:u w:val="single"/>
        </w:rPr>
        <w:t xml:space="preserve">12 </w:t>
      </w:r>
      <w:r w:rsidR="00B71470" w:rsidRPr="00B71470">
        <w:rPr>
          <w:rFonts w:asciiTheme="majorHAnsi" w:hAnsiTheme="majorHAnsi" w:cstheme="majorHAnsi"/>
          <w:b/>
          <w:bCs/>
          <w:szCs w:val="20"/>
          <w:u w:val="single"/>
        </w:rPr>
        <w:t xml:space="preserve">grudnia 2023 </w:t>
      </w:r>
      <w:r w:rsidR="00685CE4" w:rsidRPr="00B71470">
        <w:rPr>
          <w:rFonts w:asciiTheme="majorHAnsi" w:hAnsiTheme="majorHAnsi" w:cstheme="majorHAnsi"/>
          <w:b/>
          <w:bCs/>
          <w:szCs w:val="20"/>
          <w:u w:val="single"/>
        </w:rPr>
        <w:t>r</w:t>
      </w:r>
      <w:r w:rsidR="008525A7" w:rsidRPr="00B71470">
        <w:rPr>
          <w:rFonts w:asciiTheme="majorHAnsi" w:hAnsiTheme="majorHAnsi" w:cstheme="majorHAnsi"/>
          <w:b/>
          <w:bCs/>
          <w:szCs w:val="20"/>
          <w:u w:val="single"/>
        </w:rPr>
        <w:t>.</w:t>
      </w:r>
    </w:p>
    <w:p w14:paraId="1363FE8B" w14:textId="657808EA" w:rsidR="008525A7" w:rsidRPr="00B71470" w:rsidRDefault="008525A7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3.  Oferent oświadcza, że dostarczon</w:t>
      </w:r>
      <w:r w:rsidR="00E5356F" w:rsidRPr="00B71470">
        <w:rPr>
          <w:rFonts w:asciiTheme="majorHAnsi" w:hAnsiTheme="majorHAnsi" w:cstheme="majorHAnsi"/>
          <w:szCs w:val="20"/>
        </w:rPr>
        <w:t>e</w:t>
      </w:r>
      <w:r w:rsidRPr="00B71470">
        <w:rPr>
          <w:rFonts w:asciiTheme="majorHAnsi" w:hAnsiTheme="majorHAnsi" w:cstheme="majorHAnsi"/>
          <w:szCs w:val="20"/>
        </w:rPr>
        <w:t xml:space="preserve"> przez niego urządzenia będ</w:t>
      </w:r>
      <w:r w:rsidR="00E5356F" w:rsidRPr="00B71470">
        <w:rPr>
          <w:rFonts w:asciiTheme="majorHAnsi" w:hAnsiTheme="majorHAnsi" w:cstheme="majorHAnsi"/>
          <w:szCs w:val="20"/>
        </w:rPr>
        <w:t>ą</w:t>
      </w:r>
      <w:r w:rsidRPr="00B71470">
        <w:rPr>
          <w:rFonts w:asciiTheme="majorHAnsi" w:hAnsiTheme="majorHAnsi" w:cstheme="majorHAnsi"/>
          <w:szCs w:val="20"/>
        </w:rPr>
        <w:t xml:space="preserve"> </w:t>
      </w:r>
      <w:r w:rsidRPr="00B71470">
        <w:rPr>
          <w:rFonts w:asciiTheme="majorHAnsi" w:hAnsiTheme="majorHAnsi" w:cstheme="majorHAnsi"/>
          <w:szCs w:val="20"/>
          <w:u w:val="single"/>
        </w:rPr>
        <w:t>fabrycznie now</w:t>
      </w:r>
      <w:r w:rsidR="00E5356F" w:rsidRPr="00B71470">
        <w:rPr>
          <w:rFonts w:asciiTheme="majorHAnsi" w:hAnsiTheme="majorHAnsi" w:cstheme="majorHAnsi"/>
          <w:szCs w:val="20"/>
          <w:u w:val="single"/>
        </w:rPr>
        <w:t>y</w:t>
      </w:r>
      <w:r w:rsidRPr="00B71470">
        <w:rPr>
          <w:rFonts w:asciiTheme="majorHAnsi" w:hAnsiTheme="majorHAnsi" w:cstheme="majorHAnsi"/>
          <w:szCs w:val="20"/>
        </w:rPr>
        <w:t>, bez wad, z dołączaniem do dostarczonego urządzeń i</w:t>
      </w:r>
      <w:r w:rsidR="00956ADE" w:rsidRPr="00B71470">
        <w:rPr>
          <w:rFonts w:asciiTheme="majorHAnsi" w:hAnsiTheme="majorHAnsi" w:cstheme="majorHAnsi"/>
          <w:szCs w:val="20"/>
        </w:rPr>
        <w:t>nstrukcji użytkowania/</w:t>
      </w:r>
      <w:r w:rsidRPr="00B71470">
        <w:rPr>
          <w:rFonts w:asciiTheme="majorHAnsi" w:hAnsiTheme="majorHAnsi" w:cstheme="majorHAnsi"/>
          <w:szCs w:val="20"/>
        </w:rPr>
        <w:t>eksportacji wydanych przez producenta w języku polskim.</w:t>
      </w:r>
    </w:p>
    <w:p w14:paraId="7E9FBC14" w14:textId="77777777" w:rsidR="00854B81" w:rsidRPr="00B71470" w:rsidRDefault="00854B81" w:rsidP="00854B81">
      <w:pPr>
        <w:pStyle w:val="Domynie"/>
        <w:jc w:val="both"/>
        <w:textAlignment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bidi="ar-SA"/>
        </w:rPr>
      </w:pPr>
      <w:r w:rsidRPr="00B71470">
        <w:rPr>
          <w:rFonts w:asciiTheme="majorHAnsi" w:hAnsiTheme="majorHAnsi" w:cstheme="majorHAnsi"/>
          <w:sz w:val="20"/>
          <w:szCs w:val="20"/>
        </w:rPr>
        <w:t xml:space="preserve">4.  Oferent oświadcza, że dostarczony przez niego sprzęt spełniać będzie parametry ustalone przez Zamawiającego to jest: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79"/>
        <w:gridCol w:w="849"/>
        <w:gridCol w:w="852"/>
        <w:gridCol w:w="3677"/>
      </w:tblGrid>
      <w:tr w:rsidR="00E5356F" w:rsidRPr="00B71470" w14:paraId="41DE6567" w14:textId="77777777" w:rsidTr="00F70F16">
        <w:tc>
          <w:tcPr>
            <w:tcW w:w="3679" w:type="dxa"/>
          </w:tcPr>
          <w:p w14:paraId="5444F299" w14:textId="6BC41353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Parametr urządzenia</w:t>
            </w:r>
          </w:p>
        </w:tc>
        <w:tc>
          <w:tcPr>
            <w:tcW w:w="849" w:type="dxa"/>
          </w:tcPr>
          <w:p w14:paraId="741BC426" w14:textId="74E951A1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Tak *</w:t>
            </w:r>
          </w:p>
        </w:tc>
        <w:tc>
          <w:tcPr>
            <w:tcW w:w="852" w:type="dxa"/>
          </w:tcPr>
          <w:p w14:paraId="6840ED93" w14:textId="35ED757D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Nie *</w:t>
            </w:r>
          </w:p>
        </w:tc>
        <w:tc>
          <w:tcPr>
            <w:tcW w:w="3677" w:type="dxa"/>
          </w:tcPr>
          <w:p w14:paraId="1888A16F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Uwagi</w:t>
            </w:r>
          </w:p>
          <w:p w14:paraId="1DE6FF57" w14:textId="12BEA879" w:rsidR="00F406A9" w:rsidRPr="00B71470" w:rsidRDefault="00F406A9" w:rsidP="009161E6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E5356F" w:rsidRPr="00B71470" w14:paraId="5E6CE2CD" w14:textId="77777777" w:rsidTr="00F70F16">
        <w:tc>
          <w:tcPr>
            <w:tcW w:w="3679" w:type="dxa"/>
          </w:tcPr>
          <w:p w14:paraId="0BE4EE1F" w14:textId="40E4B5B8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technologia oparta na diodach LED</w:t>
            </w:r>
          </w:p>
        </w:tc>
        <w:tc>
          <w:tcPr>
            <w:tcW w:w="849" w:type="dxa"/>
          </w:tcPr>
          <w:p w14:paraId="688FDC99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20EC267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3B44EE0B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4C251E2" w14:textId="77777777" w:rsidTr="00F70F16">
        <w:tc>
          <w:tcPr>
            <w:tcW w:w="3679" w:type="dxa"/>
          </w:tcPr>
          <w:p w14:paraId="1245C544" w14:textId="125F77D6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barwa LED: RGBW</w:t>
            </w:r>
          </w:p>
        </w:tc>
        <w:tc>
          <w:tcPr>
            <w:tcW w:w="849" w:type="dxa"/>
          </w:tcPr>
          <w:p w14:paraId="19AD7FAC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3007A547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305C6CAF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10CED200" w14:textId="77777777" w:rsidTr="00F70F16">
        <w:tc>
          <w:tcPr>
            <w:tcW w:w="3679" w:type="dxa"/>
          </w:tcPr>
          <w:p w14:paraId="0DCC42EA" w14:textId="27D760FC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minimalna ilość źródeł światła: 19 szt</w:t>
            </w:r>
            <w:r w:rsidR="00476976">
              <w:rPr>
                <w:rFonts w:asciiTheme="majorHAnsi" w:hAnsiTheme="majorHAnsi" w:cstheme="majorHAnsi"/>
                <w:szCs w:val="20"/>
              </w:rPr>
              <w:t>.</w:t>
            </w:r>
          </w:p>
        </w:tc>
        <w:tc>
          <w:tcPr>
            <w:tcW w:w="849" w:type="dxa"/>
          </w:tcPr>
          <w:p w14:paraId="702FCF7D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537EF5C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7DE68D7C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661CEF2" w14:textId="77777777" w:rsidTr="00F70F16">
        <w:tc>
          <w:tcPr>
            <w:tcW w:w="3679" w:type="dxa"/>
          </w:tcPr>
          <w:p w14:paraId="695AF887" w14:textId="6290A87D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moc: minimum 6000 lumenów</w:t>
            </w:r>
          </w:p>
        </w:tc>
        <w:tc>
          <w:tcPr>
            <w:tcW w:w="849" w:type="dxa"/>
          </w:tcPr>
          <w:p w14:paraId="61FD4B87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4D4756E1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44DCD19A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111FD1F2" w14:textId="77777777" w:rsidTr="00F70F16">
        <w:tc>
          <w:tcPr>
            <w:tcW w:w="3679" w:type="dxa"/>
          </w:tcPr>
          <w:p w14:paraId="514CF720" w14:textId="35DBA62B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deklarowana żywotność źródeł światła nim 50000h</w:t>
            </w:r>
          </w:p>
        </w:tc>
        <w:tc>
          <w:tcPr>
            <w:tcW w:w="849" w:type="dxa"/>
          </w:tcPr>
          <w:p w14:paraId="10B15EF8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F95097C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1399DF7F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A802636" w14:textId="77777777" w:rsidTr="00F70F16">
        <w:tc>
          <w:tcPr>
            <w:tcW w:w="3679" w:type="dxa"/>
          </w:tcPr>
          <w:p w14:paraId="0CC5FD58" w14:textId="72ADA5FC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lastRenderedPageBreak/>
              <w:t>możliwość tworzenia animacyjnych efektów świetlnych</w:t>
            </w:r>
            <w:r w:rsidR="00B71470" w:rsidRPr="00B71470">
              <w:rPr>
                <w:rFonts w:asciiTheme="majorHAnsi" w:hAnsiTheme="majorHAnsi" w:cstheme="majorHAnsi"/>
                <w:szCs w:val="20"/>
              </w:rPr>
              <w:t xml:space="preserve"> ( z diód Led oraz diód efektowych, podświetlanie koloru tła)</w:t>
            </w:r>
          </w:p>
        </w:tc>
        <w:tc>
          <w:tcPr>
            <w:tcW w:w="849" w:type="dxa"/>
          </w:tcPr>
          <w:p w14:paraId="2294D6F0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430670FB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69292513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E8F33D0" w14:textId="77777777" w:rsidTr="00F70F16">
        <w:tc>
          <w:tcPr>
            <w:tcW w:w="3679" w:type="dxa"/>
          </w:tcPr>
          <w:p w14:paraId="0C4B8414" w14:textId="77777777" w:rsidR="00E5356F" w:rsidRPr="00B71470" w:rsidRDefault="00E5356F" w:rsidP="00E5356F">
            <w:pPr>
              <w:widowControl w:val="0"/>
              <w:tabs>
                <w:tab w:val="left" w:pos="839"/>
              </w:tabs>
              <w:autoSpaceDE w:val="0"/>
              <w:autoSpaceDN w:val="0"/>
              <w:ind w:left="29" w:right="113" w:hanging="29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płynny dimer w zakresie 0-100%,</w:t>
            </w:r>
          </w:p>
          <w:p w14:paraId="5146DD6D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49" w:type="dxa"/>
          </w:tcPr>
          <w:p w14:paraId="26A98973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510AB500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22CEB1FE" w14:textId="77777777" w:rsidR="00E5356F" w:rsidRPr="00B71470" w:rsidRDefault="00E5356F" w:rsidP="009161E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1BD5C63A" w14:textId="77777777" w:rsidTr="00F70F16">
        <w:tc>
          <w:tcPr>
            <w:tcW w:w="3679" w:type="dxa"/>
          </w:tcPr>
          <w:p w14:paraId="1C15214B" w14:textId="4F25515E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wybór krzywych dimmerowania</w:t>
            </w:r>
          </w:p>
        </w:tc>
        <w:tc>
          <w:tcPr>
            <w:tcW w:w="849" w:type="dxa"/>
          </w:tcPr>
          <w:p w14:paraId="71AAF8C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471810BD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0146FFF3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5496C1AF" w14:textId="77777777" w:rsidTr="00F70F16">
        <w:tc>
          <w:tcPr>
            <w:tcW w:w="3679" w:type="dxa"/>
          </w:tcPr>
          <w:p w14:paraId="40FB88F8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 xml:space="preserve">kontrola temperatury barwowej w jak największym zakresie </w:t>
            </w:r>
          </w:p>
          <w:p w14:paraId="070A9EEF" w14:textId="5C26363C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( minimum 2700K-8000K)</w:t>
            </w:r>
          </w:p>
        </w:tc>
        <w:tc>
          <w:tcPr>
            <w:tcW w:w="849" w:type="dxa"/>
          </w:tcPr>
          <w:p w14:paraId="3D7FE25C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6E1BAB5A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368983EC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3AD28A09" w14:textId="77777777" w:rsidTr="00F70F16">
        <w:tc>
          <w:tcPr>
            <w:tcW w:w="3679" w:type="dxa"/>
          </w:tcPr>
          <w:p w14:paraId="7E1D2018" w14:textId="532FC863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funkcja stroboskopu</w:t>
            </w:r>
          </w:p>
        </w:tc>
        <w:tc>
          <w:tcPr>
            <w:tcW w:w="849" w:type="dxa"/>
          </w:tcPr>
          <w:p w14:paraId="3E653999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4C5F663E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02E23331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22562E71" w14:textId="77777777" w:rsidTr="00F70F16">
        <w:tc>
          <w:tcPr>
            <w:tcW w:w="3679" w:type="dxa"/>
          </w:tcPr>
          <w:p w14:paraId="00C105AA" w14:textId="338007C2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sterowanie parametrami: minimum 16-bitowe</w:t>
            </w:r>
          </w:p>
        </w:tc>
        <w:tc>
          <w:tcPr>
            <w:tcW w:w="849" w:type="dxa"/>
          </w:tcPr>
          <w:p w14:paraId="0802F240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4142A29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44A252FB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F181B86" w14:textId="77777777" w:rsidTr="00F70F16">
        <w:tc>
          <w:tcPr>
            <w:tcW w:w="3679" w:type="dxa"/>
          </w:tcPr>
          <w:p w14:paraId="46D273B3" w14:textId="49DF1291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sterowanie protokołami : DMX, Art.-Net, RDM</w:t>
            </w:r>
          </w:p>
        </w:tc>
        <w:tc>
          <w:tcPr>
            <w:tcW w:w="849" w:type="dxa"/>
          </w:tcPr>
          <w:p w14:paraId="12AD7E6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24D82B16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13F9BEC4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58B5571B" w14:textId="77777777" w:rsidTr="00F70F16">
        <w:tc>
          <w:tcPr>
            <w:tcW w:w="3679" w:type="dxa"/>
          </w:tcPr>
          <w:p w14:paraId="083E1B57" w14:textId="0CC25E86" w:rsidR="00E5356F" w:rsidRPr="00B71470" w:rsidRDefault="00E5356F" w:rsidP="00E5356F">
            <w:pPr>
              <w:widowControl w:val="0"/>
              <w:tabs>
                <w:tab w:val="left" w:pos="839"/>
              </w:tabs>
              <w:autoSpaceDE w:val="0"/>
              <w:autoSpaceDN w:val="0"/>
              <w:ind w:right="114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zoom w zakresie minimum 8-49°,</w:t>
            </w:r>
          </w:p>
        </w:tc>
        <w:tc>
          <w:tcPr>
            <w:tcW w:w="849" w:type="dxa"/>
          </w:tcPr>
          <w:p w14:paraId="51AB8EB4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3D8E6EC6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1C3C848A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7FFEC276" w14:textId="77777777" w:rsidTr="00F70F16">
        <w:tc>
          <w:tcPr>
            <w:tcW w:w="3679" w:type="dxa"/>
          </w:tcPr>
          <w:p w14:paraId="7F65A08E" w14:textId="198325C2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cichy tryb pracy do 30db przy odległości 4 metry</w:t>
            </w:r>
          </w:p>
        </w:tc>
        <w:tc>
          <w:tcPr>
            <w:tcW w:w="849" w:type="dxa"/>
          </w:tcPr>
          <w:p w14:paraId="78CD6A08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B69BE3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22B47525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7CC78BB8" w14:textId="77777777" w:rsidTr="00F70F16">
        <w:tc>
          <w:tcPr>
            <w:tcW w:w="3679" w:type="dxa"/>
          </w:tcPr>
          <w:p w14:paraId="5538CBAB" w14:textId="7A3E10A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wyświetlacza LCD z zasilanie bateryjnym</w:t>
            </w:r>
          </w:p>
        </w:tc>
        <w:tc>
          <w:tcPr>
            <w:tcW w:w="849" w:type="dxa"/>
          </w:tcPr>
          <w:p w14:paraId="7EEA3A28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7AC604F7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19B98247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6231BC8D" w14:textId="77777777" w:rsidTr="00F70F16">
        <w:tc>
          <w:tcPr>
            <w:tcW w:w="3679" w:type="dxa"/>
          </w:tcPr>
          <w:p w14:paraId="7FE5F123" w14:textId="46AD65E8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  <w:r w:rsidRPr="00B71470">
              <w:rPr>
                <w:rFonts w:asciiTheme="majorHAnsi" w:hAnsiTheme="majorHAnsi" w:cstheme="majorHAnsi"/>
                <w:szCs w:val="20"/>
              </w:rPr>
              <w:t>możliwość realizacji streaming-owych, nagrań video z wymaganą częstotliwością sterownika Led wolną od zakłóceń podczas pracy z dla wszystkich rodzajów kamer</w:t>
            </w:r>
          </w:p>
        </w:tc>
        <w:tc>
          <w:tcPr>
            <w:tcW w:w="849" w:type="dxa"/>
          </w:tcPr>
          <w:p w14:paraId="3360CAF2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235669BA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4522C6C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71A50C3D" w14:textId="77777777" w:rsidTr="00F70F16">
        <w:tc>
          <w:tcPr>
            <w:tcW w:w="3679" w:type="dxa"/>
          </w:tcPr>
          <w:p w14:paraId="2006EDD0" w14:textId="77777777" w:rsidR="00B71470" w:rsidRPr="00B71470" w:rsidRDefault="00B71470" w:rsidP="00B71470">
            <w:pPr>
              <w:widowControl w:val="0"/>
              <w:tabs>
                <w:tab w:val="left" w:pos="839"/>
              </w:tabs>
              <w:autoSpaceDE w:val="0"/>
              <w:autoSpaceDN w:val="0"/>
              <w:ind w:right="114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odporność na warunki atmosferyczne i kurz ( IP min 44)</w:t>
            </w:r>
          </w:p>
          <w:p w14:paraId="1B41EBC8" w14:textId="19E923C5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49" w:type="dxa"/>
          </w:tcPr>
          <w:p w14:paraId="4AFF2030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3882A4A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06F49FD9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3CBA069A" w14:textId="77777777" w:rsidTr="00F70F16">
        <w:tc>
          <w:tcPr>
            <w:tcW w:w="3679" w:type="dxa"/>
          </w:tcPr>
          <w:p w14:paraId="0B2EC880" w14:textId="77777777" w:rsidR="00E5356F" w:rsidRPr="00B71470" w:rsidRDefault="00E5356F" w:rsidP="00E5356F">
            <w:pPr>
              <w:widowControl w:val="0"/>
              <w:tabs>
                <w:tab w:val="left" w:pos="839"/>
              </w:tabs>
              <w:autoSpaceDE w:val="0"/>
              <w:autoSpaceDN w:val="0"/>
              <w:ind w:left="29" w:right="114" w:hanging="29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wymagana waga jednego urządzenia nie większa niż: 10 kg,</w:t>
            </w:r>
          </w:p>
          <w:p w14:paraId="082FB4F2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49" w:type="dxa"/>
          </w:tcPr>
          <w:p w14:paraId="293D620F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32E7B17E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7D90F2A8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71470" w:rsidRPr="00B71470" w14:paraId="66B983E4" w14:textId="77777777" w:rsidTr="00F70F16">
        <w:tc>
          <w:tcPr>
            <w:tcW w:w="3679" w:type="dxa"/>
          </w:tcPr>
          <w:p w14:paraId="54DAAB1F" w14:textId="7E2D3857" w:rsidR="00B71470" w:rsidRPr="00B71470" w:rsidRDefault="00B71470" w:rsidP="00B71470">
            <w:pPr>
              <w:widowControl w:val="0"/>
              <w:tabs>
                <w:tab w:val="left" w:pos="839"/>
              </w:tabs>
              <w:autoSpaceDE w:val="0"/>
              <w:autoSpaceDN w:val="0"/>
              <w:ind w:right="114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haki do montaż</w:t>
            </w:r>
            <w:r w:rsidR="00476976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 xml:space="preserve"> na sztankietach , linki zabezpieczające oraz wtyki zasilające. </w:t>
            </w:r>
          </w:p>
          <w:p w14:paraId="1CF69287" w14:textId="77777777" w:rsidR="00B71470" w:rsidRPr="00B71470" w:rsidRDefault="00B71470" w:rsidP="00E5356F">
            <w:pPr>
              <w:widowControl w:val="0"/>
              <w:tabs>
                <w:tab w:val="left" w:pos="839"/>
              </w:tabs>
              <w:autoSpaceDE w:val="0"/>
              <w:autoSpaceDN w:val="0"/>
              <w:ind w:left="29" w:right="114" w:hanging="2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A600089" w14:textId="77777777" w:rsidR="00B71470" w:rsidRPr="00B71470" w:rsidRDefault="00B71470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10016A27" w14:textId="77777777" w:rsidR="00B71470" w:rsidRPr="00B71470" w:rsidRDefault="00B71470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2152209A" w14:textId="77777777" w:rsidR="00B71470" w:rsidRPr="00B71470" w:rsidRDefault="00B71470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70F16" w:rsidRPr="00B71470" w14:paraId="3189A4AC" w14:textId="77777777" w:rsidTr="00F70F16">
        <w:tc>
          <w:tcPr>
            <w:tcW w:w="3679" w:type="dxa"/>
          </w:tcPr>
          <w:p w14:paraId="77F505D8" w14:textId="069685B2" w:rsidR="00F70F16" w:rsidRPr="00B71470" w:rsidRDefault="00F70F16" w:rsidP="00F70F16">
            <w:pPr>
              <w:widowControl w:val="0"/>
              <w:tabs>
                <w:tab w:val="left" w:pos="839"/>
              </w:tabs>
              <w:autoSpaceDE w:val="0"/>
              <w:autoSpaceDN w:val="0"/>
              <w:ind w:left="29" w:right="114" w:hanging="29"/>
              <w:rPr>
                <w:rFonts w:asciiTheme="majorHAnsi" w:hAnsiTheme="majorHAnsi" w:cstheme="majorHAnsi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>okres gwarancji  jakości przedmiotu umowy, według warunków podanych w projekcie umowy nie jest krótszy od</w:t>
            </w:r>
            <w:r w:rsidR="00B71470">
              <w:rPr>
                <w:rStyle w:val="Odwoaniedokomentarza"/>
              </w:rPr>
              <w:t xml:space="preserve">  </w:t>
            </w:r>
            <w:r w:rsidR="00B71470" w:rsidRPr="00B71470">
              <w:rPr>
                <w:rStyle w:val="Odwoaniedokomentarza"/>
                <w:rFonts w:asciiTheme="majorHAnsi" w:hAnsiTheme="majorHAnsi" w:cstheme="majorHAnsi"/>
                <w:b/>
                <w:bCs/>
                <w:sz w:val="20"/>
                <w:szCs w:val="20"/>
              </w:rPr>
              <w:t>24</w:t>
            </w:r>
            <w:r w:rsidRPr="00B714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miesięcy </w:t>
            </w:r>
            <w:r w:rsidR="00B71470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  <w:r w:rsidRPr="00B71470">
              <w:rPr>
                <w:rFonts w:asciiTheme="majorHAnsi" w:hAnsiTheme="majorHAnsi" w:cstheme="majorHAnsi"/>
                <w:sz w:val="20"/>
                <w:szCs w:val="20"/>
              </w:rPr>
              <w:t xml:space="preserve"> daty odbioru</w:t>
            </w:r>
          </w:p>
        </w:tc>
        <w:tc>
          <w:tcPr>
            <w:tcW w:w="849" w:type="dxa"/>
          </w:tcPr>
          <w:p w14:paraId="0DEE27CF" w14:textId="77777777" w:rsidR="00F70F16" w:rsidRPr="00B71470" w:rsidRDefault="00F70F16" w:rsidP="00F70F1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0479D8BD" w14:textId="77777777" w:rsidR="00F70F16" w:rsidRPr="00B71470" w:rsidRDefault="00F70F16" w:rsidP="00F70F1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517C8866" w14:textId="77777777" w:rsidR="00F70F16" w:rsidRPr="00B71470" w:rsidRDefault="00F70F16" w:rsidP="00F70F16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70F16" w:rsidRPr="00B71470" w14:paraId="4D1E2FE8" w14:textId="77777777" w:rsidTr="00F70F16">
        <w:tc>
          <w:tcPr>
            <w:tcW w:w="3679" w:type="dxa"/>
          </w:tcPr>
          <w:p w14:paraId="3953238A" w14:textId="164CC09F" w:rsidR="00F70F16" w:rsidRPr="00B71470" w:rsidRDefault="00F70F16" w:rsidP="00F70F16">
            <w:pPr>
              <w:widowControl w:val="0"/>
              <w:tabs>
                <w:tab w:val="left" w:pos="839"/>
              </w:tabs>
              <w:autoSpaceDE w:val="0"/>
              <w:autoSpaceDN w:val="0"/>
              <w:ind w:right="114"/>
              <w:rPr>
                <w:rFonts w:asciiTheme="majorHAnsi" w:hAnsiTheme="majorHAnsi" w:cstheme="majorHAnsi"/>
                <w:bCs/>
                <w:iCs/>
                <w:color w:val="000000"/>
                <w:sz w:val="20"/>
                <w:szCs w:val="20"/>
              </w:rPr>
            </w:pPr>
            <w:r w:rsidRPr="00B71470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dostarczony sprzęt oznaczony jest firmowymi znakami producenta</w:t>
            </w:r>
          </w:p>
          <w:p w14:paraId="17B1721A" w14:textId="77777777" w:rsidR="00F70F16" w:rsidRPr="00B71470" w:rsidRDefault="00F70F16" w:rsidP="002814FB">
            <w:pPr>
              <w:widowControl w:val="0"/>
              <w:tabs>
                <w:tab w:val="left" w:pos="839"/>
              </w:tabs>
              <w:autoSpaceDE w:val="0"/>
              <w:autoSpaceDN w:val="0"/>
              <w:ind w:left="29" w:right="114" w:hanging="2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D730AF1" w14:textId="77777777" w:rsidR="00F70F16" w:rsidRPr="00B71470" w:rsidRDefault="00F70F16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2" w:type="dxa"/>
          </w:tcPr>
          <w:p w14:paraId="11777B92" w14:textId="77777777" w:rsidR="00F70F16" w:rsidRPr="00B71470" w:rsidRDefault="00F70F16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77" w:type="dxa"/>
          </w:tcPr>
          <w:p w14:paraId="2FCC5679" w14:textId="77777777" w:rsidR="00F70F16" w:rsidRPr="00B71470" w:rsidRDefault="00F70F16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45BFACD" w14:textId="77777777" w:rsidR="00F70F16" w:rsidRPr="00B71470" w:rsidRDefault="00F70F16" w:rsidP="00E5356F">
      <w:pPr>
        <w:widowControl w:val="0"/>
        <w:tabs>
          <w:tab w:val="left" w:pos="839"/>
        </w:tabs>
        <w:autoSpaceDE w:val="0"/>
        <w:autoSpaceDN w:val="0"/>
        <w:ind w:right="114"/>
        <w:rPr>
          <w:rFonts w:asciiTheme="majorHAnsi" w:hAnsiTheme="majorHAnsi" w:cstheme="majorHAnsi"/>
          <w:b/>
          <w:i/>
          <w:sz w:val="20"/>
          <w:szCs w:val="20"/>
        </w:rPr>
      </w:pPr>
    </w:p>
    <w:p w14:paraId="182BDF2A" w14:textId="43089DE8" w:rsidR="00E5356F" w:rsidRPr="00B71470" w:rsidRDefault="00E5356F" w:rsidP="00E5356F">
      <w:pPr>
        <w:widowControl w:val="0"/>
        <w:tabs>
          <w:tab w:val="left" w:pos="839"/>
        </w:tabs>
        <w:autoSpaceDE w:val="0"/>
        <w:autoSpaceDN w:val="0"/>
        <w:ind w:right="11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71470">
        <w:rPr>
          <w:rFonts w:asciiTheme="majorHAnsi" w:hAnsiTheme="majorHAnsi" w:cstheme="majorHAnsi"/>
          <w:color w:val="000000"/>
          <w:sz w:val="20"/>
          <w:szCs w:val="20"/>
        </w:rPr>
        <w:t xml:space="preserve">* - zaznaczyć właściwe. Uwaga wymogi w w.w. tabeli do urządzenia stawioną minimum, których nie spełnienie oznacza, że Zamawiający odrzuci ofertę, jako nie spełniającą stawianych przez niego wymogów.   </w:t>
      </w:r>
    </w:p>
    <w:p w14:paraId="2CC81196" w14:textId="77777777" w:rsidR="00E5356F" w:rsidRPr="00B71470" w:rsidRDefault="00E5356F" w:rsidP="00E5356F">
      <w:pPr>
        <w:pStyle w:val="Domynie"/>
        <w:jc w:val="both"/>
        <w:textAlignment w:val="center"/>
        <w:rPr>
          <w:rFonts w:asciiTheme="majorHAnsi" w:hAnsiTheme="majorHAnsi" w:cstheme="majorHAnsi"/>
          <w:i/>
          <w:iCs/>
          <w:color w:val="000000"/>
          <w:sz w:val="20"/>
          <w:szCs w:val="20"/>
          <w:lang w:bidi="ar-SA"/>
        </w:rPr>
      </w:pPr>
    </w:p>
    <w:p w14:paraId="25A9C0CF" w14:textId="5594A676" w:rsidR="00E5356F" w:rsidRPr="00B71470" w:rsidRDefault="00E5356F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Dodatkowe parametry oferowane przez Oferenta celem uzyskania punktów w</w:t>
      </w:r>
      <w:r w:rsidR="00F406A9" w:rsidRPr="00B71470">
        <w:rPr>
          <w:rFonts w:asciiTheme="majorHAnsi" w:hAnsiTheme="majorHAnsi" w:cstheme="majorHAnsi"/>
          <w:szCs w:val="20"/>
        </w:rPr>
        <w:t xml:space="preserve"> kryterium </w:t>
      </w:r>
      <w:r w:rsidRPr="00B71470">
        <w:rPr>
          <w:rFonts w:asciiTheme="majorHAnsi" w:hAnsiTheme="majorHAnsi" w:cstheme="majorHAnsi"/>
          <w:szCs w:val="20"/>
        </w:rPr>
        <w:t xml:space="preserve"> nowoczesna konstrukcja urządzeń: </w:t>
      </w:r>
    </w:p>
    <w:p w14:paraId="3C166B79" w14:textId="77777777" w:rsidR="00E5356F" w:rsidRPr="00B71470" w:rsidRDefault="00E5356F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680"/>
      </w:tblGrid>
      <w:tr w:rsidR="00E5356F" w:rsidRPr="00B71470" w14:paraId="5356DD5B" w14:textId="77777777" w:rsidTr="002814FB">
        <w:tc>
          <w:tcPr>
            <w:tcW w:w="3681" w:type="dxa"/>
          </w:tcPr>
          <w:p w14:paraId="25BD1132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Parametr urządzenia</w:t>
            </w:r>
          </w:p>
        </w:tc>
        <w:tc>
          <w:tcPr>
            <w:tcW w:w="3680" w:type="dxa"/>
          </w:tcPr>
          <w:p w14:paraId="5AADA9C5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B71470">
              <w:rPr>
                <w:rFonts w:asciiTheme="majorHAnsi" w:hAnsiTheme="majorHAnsi" w:cstheme="majorHAnsi"/>
                <w:b/>
                <w:bCs/>
                <w:szCs w:val="20"/>
              </w:rPr>
              <w:t>Uwagi</w:t>
            </w:r>
          </w:p>
        </w:tc>
      </w:tr>
      <w:tr w:rsidR="00E5356F" w:rsidRPr="00B71470" w14:paraId="50A13121" w14:textId="77777777" w:rsidTr="002814FB">
        <w:tc>
          <w:tcPr>
            <w:tcW w:w="3681" w:type="dxa"/>
          </w:tcPr>
          <w:p w14:paraId="4676D063" w14:textId="0EDA0C48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80" w:type="dxa"/>
          </w:tcPr>
          <w:p w14:paraId="3368A57B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5B335889" w14:textId="77777777" w:rsidTr="002814FB">
        <w:tc>
          <w:tcPr>
            <w:tcW w:w="3681" w:type="dxa"/>
          </w:tcPr>
          <w:p w14:paraId="52E6A9D6" w14:textId="5E15DC2E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80" w:type="dxa"/>
          </w:tcPr>
          <w:p w14:paraId="6F7AF5C4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356F" w:rsidRPr="00B71470" w14:paraId="4377241C" w14:textId="77777777" w:rsidTr="002814FB">
        <w:tc>
          <w:tcPr>
            <w:tcW w:w="3681" w:type="dxa"/>
          </w:tcPr>
          <w:p w14:paraId="5BD87508" w14:textId="07ACA921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80" w:type="dxa"/>
          </w:tcPr>
          <w:p w14:paraId="0A1785DD" w14:textId="77777777" w:rsidR="00E5356F" w:rsidRPr="00B71470" w:rsidRDefault="00E5356F" w:rsidP="002814FB">
            <w:pPr>
              <w:pStyle w:val="Standardowy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0277B97" w14:textId="5245EFF2" w:rsidR="00E5356F" w:rsidRPr="00B71470" w:rsidRDefault="00F406A9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Uwaga: brak wypełniani tej tabeli oznacza, że oferent nie ubiega się o ocenę oferty pod względem kryterium nowoczesna konstrukcja urządzeń.</w:t>
      </w:r>
    </w:p>
    <w:p w14:paraId="7EE4AC74" w14:textId="77777777" w:rsidR="00F406A9" w:rsidRPr="00B71470" w:rsidRDefault="00F406A9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</w:p>
    <w:p w14:paraId="6133E896" w14:textId="5C3A0FAD" w:rsidR="008525A7" w:rsidRPr="00B71470" w:rsidRDefault="00E5356F" w:rsidP="009161E6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lastRenderedPageBreak/>
        <w:t>5</w:t>
      </w:r>
      <w:r w:rsidR="008525A7" w:rsidRPr="00B71470">
        <w:rPr>
          <w:rFonts w:asciiTheme="majorHAnsi" w:hAnsiTheme="majorHAnsi" w:cstheme="majorHAnsi"/>
          <w:szCs w:val="20"/>
        </w:rPr>
        <w:t>.   Oferent oświadcza, że do dostarczon</w:t>
      </w:r>
      <w:r w:rsidRPr="00B71470">
        <w:rPr>
          <w:rFonts w:asciiTheme="majorHAnsi" w:hAnsiTheme="majorHAnsi" w:cstheme="majorHAnsi"/>
          <w:szCs w:val="20"/>
        </w:rPr>
        <w:t>ych</w:t>
      </w:r>
      <w:r w:rsidR="008525A7" w:rsidRPr="00B71470">
        <w:rPr>
          <w:rFonts w:asciiTheme="majorHAnsi" w:hAnsiTheme="majorHAnsi" w:cstheme="majorHAnsi"/>
          <w:szCs w:val="20"/>
        </w:rPr>
        <w:t xml:space="preserve"> przez siebie urządzeń dołączy wszelkie wymagane prawem polskim certyfikaty, deklaracje, atesty, które wykazują dopuszczenie oferowanego sprzętu do użytkowania zgodnie z celem zamówienia oraz w budynkach użyteczności publicznej</w:t>
      </w:r>
      <w:r w:rsidR="00F70F16" w:rsidRPr="00B71470">
        <w:rPr>
          <w:rFonts w:asciiTheme="majorHAnsi" w:hAnsiTheme="majorHAnsi" w:cstheme="majorHAnsi"/>
          <w:szCs w:val="20"/>
        </w:rPr>
        <w:t xml:space="preserve">, </w:t>
      </w:r>
      <w:r w:rsidR="00F70F16" w:rsidRPr="00B71470">
        <w:rPr>
          <w:rFonts w:asciiTheme="majorHAnsi" w:hAnsiTheme="majorHAnsi" w:cstheme="majorHAnsi"/>
          <w:szCs w:val="20"/>
          <w:u w:val="single"/>
        </w:rPr>
        <w:t>w języku polskim</w:t>
      </w:r>
      <w:r w:rsidR="008525A7" w:rsidRPr="00B71470">
        <w:rPr>
          <w:rFonts w:asciiTheme="majorHAnsi" w:hAnsiTheme="majorHAnsi" w:cstheme="majorHAnsi"/>
          <w:szCs w:val="20"/>
        </w:rPr>
        <w:t xml:space="preserve">.  </w:t>
      </w:r>
    </w:p>
    <w:p w14:paraId="29C0C541" w14:textId="5157C480" w:rsidR="008525A7" w:rsidRPr="00B71470" w:rsidRDefault="00E5356F" w:rsidP="009161E6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6</w:t>
      </w:r>
      <w:r w:rsidR="009161E6" w:rsidRPr="00B71470">
        <w:rPr>
          <w:rFonts w:asciiTheme="majorHAnsi" w:hAnsiTheme="majorHAnsi" w:cstheme="majorHAnsi"/>
          <w:sz w:val="20"/>
          <w:szCs w:val="20"/>
        </w:rPr>
        <w:t xml:space="preserve">. </w:t>
      </w:r>
      <w:r w:rsidR="008525A7" w:rsidRPr="00B71470">
        <w:rPr>
          <w:rFonts w:asciiTheme="majorHAnsi" w:hAnsiTheme="majorHAnsi" w:cstheme="majorHAnsi"/>
          <w:sz w:val="20"/>
          <w:szCs w:val="20"/>
        </w:rPr>
        <w:t xml:space="preserve">Oferent gwarantuje usuwania wad, poprzez wymianę wadliwego urządzenia usuwanie wad montażowych w terminach wymaganych przez Zamawiającego.  </w:t>
      </w:r>
    </w:p>
    <w:p w14:paraId="574E043D" w14:textId="1EB46E52" w:rsidR="0092579F" w:rsidRPr="00B71470" w:rsidRDefault="00E5356F" w:rsidP="009161E6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7</w:t>
      </w:r>
      <w:r w:rsidR="008525A7" w:rsidRPr="00B71470">
        <w:rPr>
          <w:rFonts w:asciiTheme="majorHAnsi" w:hAnsiTheme="majorHAnsi" w:cstheme="majorHAnsi"/>
          <w:sz w:val="20"/>
          <w:szCs w:val="20"/>
        </w:rPr>
        <w:t xml:space="preserve">. </w:t>
      </w:r>
      <w:r w:rsidR="009161E6" w:rsidRPr="00B71470">
        <w:rPr>
          <w:rFonts w:asciiTheme="majorHAnsi" w:hAnsiTheme="majorHAnsi" w:cstheme="majorHAnsi"/>
          <w:sz w:val="20"/>
          <w:szCs w:val="20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09F81194" w14:textId="3F8BAC6A" w:rsidR="00C00D0E" w:rsidRPr="00B71470" w:rsidRDefault="00E5356F" w:rsidP="00790045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8</w:t>
      </w:r>
      <w:r w:rsidR="00272E3F" w:rsidRPr="00B71470">
        <w:rPr>
          <w:rFonts w:asciiTheme="majorHAnsi" w:hAnsiTheme="majorHAnsi" w:cstheme="majorHAnsi"/>
          <w:szCs w:val="20"/>
        </w:rPr>
        <w:t xml:space="preserve">. </w:t>
      </w:r>
      <w:r w:rsidR="00F406A9" w:rsidRPr="00B71470">
        <w:rPr>
          <w:rFonts w:asciiTheme="majorHAnsi" w:hAnsiTheme="majorHAnsi" w:cstheme="majorHAnsi"/>
          <w:szCs w:val="20"/>
        </w:rPr>
        <w:t xml:space="preserve"> </w:t>
      </w:r>
      <w:r w:rsidR="009161E6" w:rsidRPr="00B71470">
        <w:rPr>
          <w:rFonts w:asciiTheme="majorHAnsi" w:hAnsiTheme="majorHAnsi" w:cstheme="majorHAnsi"/>
          <w:szCs w:val="20"/>
        </w:rPr>
        <w:t>Oferent oświadcza</w:t>
      </w:r>
      <w:r w:rsidR="00C00D0E" w:rsidRPr="00B71470">
        <w:rPr>
          <w:rFonts w:asciiTheme="majorHAnsi" w:hAnsiTheme="majorHAnsi" w:cstheme="majorHAnsi"/>
          <w:szCs w:val="20"/>
        </w:rPr>
        <w:t xml:space="preserve">, </w:t>
      </w:r>
      <w:r w:rsidR="00272E3F" w:rsidRPr="00B71470">
        <w:rPr>
          <w:rFonts w:asciiTheme="majorHAnsi" w:hAnsiTheme="majorHAnsi" w:cstheme="majorHAnsi"/>
          <w:szCs w:val="20"/>
        </w:rPr>
        <w:t>że</w:t>
      </w:r>
      <w:r w:rsidR="00C00D0E" w:rsidRPr="00B71470">
        <w:rPr>
          <w:rFonts w:asciiTheme="majorHAnsi" w:hAnsiTheme="majorHAnsi" w:cstheme="majorHAnsi"/>
          <w:szCs w:val="20"/>
        </w:rPr>
        <w:t xml:space="preserve"> czuje się związan</w:t>
      </w:r>
      <w:r w:rsidR="009161E6" w:rsidRPr="00B71470">
        <w:rPr>
          <w:rFonts w:asciiTheme="majorHAnsi" w:hAnsiTheme="majorHAnsi" w:cstheme="majorHAnsi"/>
          <w:szCs w:val="20"/>
        </w:rPr>
        <w:t>y</w:t>
      </w:r>
      <w:r w:rsidR="00C00D0E" w:rsidRPr="00B71470">
        <w:rPr>
          <w:rFonts w:asciiTheme="majorHAnsi" w:hAnsiTheme="majorHAnsi" w:cstheme="majorHAnsi"/>
          <w:szCs w:val="20"/>
        </w:rPr>
        <w:t xml:space="preserve"> pr</w:t>
      </w:r>
      <w:r w:rsidR="005D290A" w:rsidRPr="00B71470">
        <w:rPr>
          <w:rFonts w:asciiTheme="majorHAnsi" w:hAnsiTheme="majorHAnsi" w:cstheme="majorHAnsi"/>
          <w:szCs w:val="20"/>
        </w:rPr>
        <w:t xml:space="preserve">zedmiotową ofertą </w:t>
      </w:r>
      <w:r w:rsidR="00D40FF5" w:rsidRPr="00B71470">
        <w:rPr>
          <w:rFonts w:asciiTheme="majorHAnsi" w:hAnsiTheme="majorHAnsi" w:cstheme="majorHAnsi"/>
          <w:b/>
          <w:bCs/>
          <w:szCs w:val="20"/>
        </w:rPr>
        <w:t>30 dni</w:t>
      </w:r>
      <w:r w:rsidR="00D40FF5" w:rsidRPr="00B71470">
        <w:rPr>
          <w:rFonts w:asciiTheme="majorHAnsi" w:hAnsiTheme="majorHAnsi" w:cstheme="majorHAnsi"/>
          <w:szCs w:val="20"/>
        </w:rPr>
        <w:t xml:space="preserve"> od daty jej złożenia. </w:t>
      </w:r>
    </w:p>
    <w:p w14:paraId="4B1B5676" w14:textId="7FCB9121" w:rsidR="00C00D0E" w:rsidRPr="00B71470" w:rsidRDefault="00E5356F" w:rsidP="00790045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9</w:t>
      </w:r>
      <w:r w:rsidR="00C00D0E" w:rsidRPr="00B71470">
        <w:rPr>
          <w:rFonts w:asciiTheme="majorHAnsi" w:hAnsiTheme="majorHAnsi" w:cstheme="majorHAnsi"/>
          <w:szCs w:val="20"/>
        </w:rPr>
        <w:t xml:space="preserve">. </w:t>
      </w:r>
      <w:r w:rsidR="00F406A9" w:rsidRPr="00B71470">
        <w:rPr>
          <w:rFonts w:asciiTheme="majorHAnsi" w:hAnsiTheme="majorHAnsi" w:cstheme="majorHAnsi"/>
          <w:szCs w:val="20"/>
        </w:rPr>
        <w:t xml:space="preserve"> </w:t>
      </w:r>
      <w:r w:rsidR="009161E6" w:rsidRPr="00B71470">
        <w:rPr>
          <w:rFonts w:asciiTheme="majorHAnsi" w:hAnsiTheme="majorHAnsi" w:cstheme="majorHAnsi"/>
          <w:szCs w:val="20"/>
        </w:rPr>
        <w:t>Oferent oświadcza</w:t>
      </w:r>
      <w:r w:rsidR="00C00D0E" w:rsidRPr="00B71470">
        <w:rPr>
          <w:rFonts w:asciiTheme="majorHAnsi" w:hAnsiTheme="majorHAnsi" w:cstheme="majorHAnsi"/>
          <w:szCs w:val="20"/>
        </w:rPr>
        <w:t xml:space="preserve">, że w cenie oferty zostały uwzględnione wszystkie koszty wykonania zamówienia i realizacji przyszłego świadczenia umownego. </w:t>
      </w:r>
    </w:p>
    <w:p w14:paraId="2461833F" w14:textId="5EBAA4DE" w:rsidR="00044004" w:rsidRPr="00B71470" w:rsidRDefault="00E5356F" w:rsidP="00790045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10</w:t>
      </w:r>
      <w:r w:rsidR="00044004" w:rsidRPr="00B71470">
        <w:rPr>
          <w:rFonts w:asciiTheme="majorHAnsi" w:hAnsiTheme="majorHAnsi" w:cstheme="majorHAnsi"/>
          <w:szCs w:val="20"/>
        </w:rPr>
        <w:t>. Oferent oświadcza że jest</w:t>
      </w:r>
      <w:r w:rsidR="00F406A9" w:rsidRPr="00B71470">
        <w:rPr>
          <w:rFonts w:asciiTheme="majorHAnsi" w:hAnsiTheme="majorHAnsi" w:cstheme="majorHAnsi"/>
          <w:szCs w:val="20"/>
        </w:rPr>
        <w:t xml:space="preserve"> </w:t>
      </w:r>
      <w:r w:rsidR="00044004" w:rsidRPr="00B71470">
        <w:rPr>
          <w:rFonts w:asciiTheme="majorHAnsi" w:hAnsiTheme="majorHAnsi" w:cstheme="majorHAnsi"/>
          <w:szCs w:val="20"/>
        </w:rPr>
        <w:t>/ nie jest czynnym podatnikiem podatku Vat</w:t>
      </w:r>
      <w:r w:rsidR="00F406A9" w:rsidRPr="00B71470">
        <w:rPr>
          <w:rFonts w:asciiTheme="majorHAnsi" w:hAnsiTheme="majorHAnsi" w:cstheme="majorHAnsi"/>
          <w:szCs w:val="20"/>
        </w:rPr>
        <w:t>*</w:t>
      </w:r>
      <w:r w:rsidR="00044004" w:rsidRPr="00B71470">
        <w:rPr>
          <w:rFonts w:asciiTheme="majorHAnsi" w:hAnsiTheme="majorHAnsi" w:cstheme="majorHAnsi"/>
          <w:szCs w:val="20"/>
        </w:rPr>
        <w:t>.</w:t>
      </w:r>
    </w:p>
    <w:p w14:paraId="51749C1E" w14:textId="430102D7" w:rsidR="00C00D0E" w:rsidRPr="00B71470" w:rsidRDefault="00E5356F" w:rsidP="00790045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11</w:t>
      </w:r>
      <w:r w:rsidR="00C00D0E" w:rsidRPr="00B71470">
        <w:rPr>
          <w:rFonts w:asciiTheme="majorHAnsi" w:hAnsiTheme="majorHAnsi" w:cstheme="majorHAnsi"/>
          <w:szCs w:val="20"/>
        </w:rPr>
        <w:t>.</w:t>
      </w:r>
      <w:r w:rsidR="009161E6" w:rsidRPr="00B71470">
        <w:rPr>
          <w:rFonts w:asciiTheme="majorHAnsi" w:hAnsiTheme="majorHAnsi" w:cstheme="majorHAnsi"/>
          <w:szCs w:val="20"/>
        </w:rPr>
        <w:t xml:space="preserve"> Oferent oświadcza, że</w:t>
      </w:r>
      <w:r w:rsidR="00C00D0E" w:rsidRPr="00B71470">
        <w:rPr>
          <w:rFonts w:asciiTheme="majorHAnsi" w:hAnsiTheme="majorHAnsi" w:cstheme="majorHAnsi"/>
          <w:szCs w:val="20"/>
        </w:rPr>
        <w:t xml:space="preserve"> akceptuje warunki płatności w ciągu </w:t>
      </w:r>
      <w:r w:rsidR="00B71470" w:rsidRPr="00B71470">
        <w:rPr>
          <w:rFonts w:asciiTheme="majorHAnsi" w:hAnsiTheme="majorHAnsi" w:cstheme="majorHAnsi"/>
          <w:b/>
          <w:bCs/>
          <w:szCs w:val="20"/>
        </w:rPr>
        <w:t xml:space="preserve">21 </w:t>
      </w:r>
      <w:r w:rsidR="00C00D0E" w:rsidRPr="00B71470">
        <w:rPr>
          <w:rFonts w:asciiTheme="majorHAnsi" w:hAnsiTheme="majorHAnsi" w:cstheme="majorHAnsi"/>
          <w:b/>
          <w:bCs/>
          <w:szCs w:val="20"/>
        </w:rPr>
        <w:t>dni</w:t>
      </w:r>
      <w:r w:rsidR="00C00D0E" w:rsidRPr="00B71470">
        <w:rPr>
          <w:rFonts w:asciiTheme="majorHAnsi" w:hAnsiTheme="majorHAnsi" w:cstheme="majorHAnsi"/>
          <w:szCs w:val="20"/>
        </w:rPr>
        <w:t xml:space="preserve"> od daty założenia kompletnej prawidłowo wystawionej faktury VAT</w:t>
      </w:r>
      <w:r w:rsidR="00044004" w:rsidRPr="00B71470">
        <w:rPr>
          <w:rFonts w:asciiTheme="majorHAnsi" w:hAnsiTheme="majorHAnsi" w:cstheme="majorHAnsi"/>
          <w:szCs w:val="20"/>
        </w:rPr>
        <w:t>/ rachunku</w:t>
      </w:r>
      <w:r w:rsidR="00F406A9" w:rsidRPr="00B71470">
        <w:rPr>
          <w:rFonts w:asciiTheme="majorHAnsi" w:hAnsiTheme="majorHAnsi" w:cstheme="majorHAnsi"/>
          <w:szCs w:val="20"/>
        </w:rPr>
        <w:t>*</w:t>
      </w:r>
      <w:r w:rsidR="00C00D0E" w:rsidRPr="00B71470">
        <w:rPr>
          <w:rFonts w:asciiTheme="majorHAnsi" w:hAnsiTheme="majorHAnsi" w:cstheme="majorHAnsi"/>
          <w:szCs w:val="20"/>
        </w:rPr>
        <w:t xml:space="preserve"> w siedzibie Zamawiającego po </w:t>
      </w:r>
      <w:r w:rsidR="004B14C4" w:rsidRPr="00B71470">
        <w:rPr>
          <w:rFonts w:asciiTheme="majorHAnsi" w:hAnsiTheme="majorHAnsi" w:cstheme="majorHAnsi"/>
          <w:szCs w:val="20"/>
        </w:rPr>
        <w:t>wykonaniu usługi</w:t>
      </w:r>
      <w:r w:rsidR="00C00D0E" w:rsidRPr="00B71470">
        <w:rPr>
          <w:rFonts w:asciiTheme="majorHAnsi" w:hAnsiTheme="majorHAnsi" w:cstheme="majorHAnsi"/>
          <w:szCs w:val="20"/>
        </w:rPr>
        <w:t xml:space="preserve">. </w:t>
      </w:r>
    </w:p>
    <w:p w14:paraId="4A1C3C56" w14:textId="3CFDEA2B" w:rsidR="00272E3F" w:rsidRPr="00B71470" w:rsidRDefault="00E5356F" w:rsidP="00790045">
      <w:pPr>
        <w:pStyle w:val="Standardowy0"/>
        <w:jc w:val="both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12</w:t>
      </w:r>
      <w:r w:rsidR="00272E3F" w:rsidRPr="00B71470">
        <w:rPr>
          <w:rFonts w:asciiTheme="majorHAnsi" w:hAnsiTheme="majorHAnsi" w:cstheme="majorHAnsi"/>
          <w:szCs w:val="20"/>
        </w:rPr>
        <w:t>.</w:t>
      </w:r>
      <w:r w:rsidR="009161E6" w:rsidRPr="00B71470">
        <w:rPr>
          <w:rFonts w:asciiTheme="majorHAnsi" w:hAnsiTheme="majorHAnsi" w:cstheme="majorHAnsi"/>
          <w:szCs w:val="20"/>
        </w:rPr>
        <w:t xml:space="preserve"> Oferent oświadcza, że p</w:t>
      </w:r>
      <w:r w:rsidR="00272E3F" w:rsidRPr="00B71470">
        <w:rPr>
          <w:rFonts w:asciiTheme="majorHAnsi" w:hAnsiTheme="majorHAnsi" w:cstheme="majorHAnsi"/>
          <w:szCs w:val="20"/>
        </w:rPr>
        <w:t xml:space="preserve">o wyborze </w:t>
      </w:r>
      <w:r w:rsidR="009161E6" w:rsidRPr="00B71470">
        <w:rPr>
          <w:rFonts w:asciiTheme="majorHAnsi" w:hAnsiTheme="majorHAnsi" w:cstheme="majorHAnsi"/>
          <w:szCs w:val="20"/>
        </w:rPr>
        <w:t>jego</w:t>
      </w:r>
      <w:r w:rsidR="00272E3F" w:rsidRPr="00B71470">
        <w:rPr>
          <w:rFonts w:asciiTheme="majorHAnsi" w:hAnsiTheme="majorHAnsi" w:cstheme="majorHAnsi"/>
          <w:szCs w:val="20"/>
        </w:rPr>
        <w:t xml:space="preserve"> oferty zawrze umowę z Zamawiającym na warunkach nie gorszych niż warunki ujęte w projekcie Umowy stanowiącym załącznik nr </w:t>
      </w:r>
      <w:r w:rsidR="008525A7" w:rsidRPr="00B71470">
        <w:rPr>
          <w:rFonts w:asciiTheme="majorHAnsi" w:hAnsiTheme="majorHAnsi" w:cstheme="majorHAnsi"/>
          <w:szCs w:val="20"/>
        </w:rPr>
        <w:t>2</w:t>
      </w:r>
      <w:r w:rsidR="00272E3F" w:rsidRPr="00B71470">
        <w:rPr>
          <w:rFonts w:asciiTheme="majorHAnsi" w:hAnsiTheme="majorHAnsi" w:cstheme="majorHAnsi"/>
          <w:szCs w:val="20"/>
        </w:rPr>
        <w:t xml:space="preserve"> do zaproszenia </w:t>
      </w:r>
      <w:r w:rsidR="00790045" w:rsidRPr="00B71470">
        <w:rPr>
          <w:rFonts w:asciiTheme="majorHAnsi" w:hAnsiTheme="majorHAnsi" w:cstheme="majorHAnsi"/>
          <w:szCs w:val="20"/>
        </w:rPr>
        <w:t>ofertowego</w:t>
      </w:r>
      <w:r w:rsidR="00272E3F" w:rsidRPr="00B71470">
        <w:rPr>
          <w:rFonts w:asciiTheme="majorHAnsi" w:hAnsiTheme="majorHAnsi" w:cstheme="majorHAnsi"/>
          <w:szCs w:val="20"/>
        </w:rPr>
        <w:t>.</w:t>
      </w:r>
    </w:p>
    <w:p w14:paraId="05A57119" w14:textId="3EDA0899" w:rsidR="00C00D0E" w:rsidRPr="00B71470" w:rsidRDefault="00E5356F" w:rsidP="00790045">
      <w:pPr>
        <w:tabs>
          <w:tab w:val="num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13</w:t>
      </w:r>
      <w:r w:rsidR="00044004" w:rsidRPr="00B71470">
        <w:rPr>
          <w:rFonts w:asciiTheme="majorHAnsi" w:hAnsiTheme="majorHAnsi" w:cstheme="majorHAnsi"/>
          <w:sz w:val="20"/>
          <w:szCs w:val="20"/>
        </w:rPr>
        <w:t>.</w:t>
      </w:r>
      <w:r w:rsidR="006057F5" w:rsidRPr="00B71470">
        <w:rPr>
          <w:rFonts w:asciiTheme="majorHAnsi" w:hAnsiTheme="majorHAnsi" w:cstheme="majorHAnsi"/>
          <w:sz w:val="20"/>
          <w:szCs w:val="20"/>
        </w:rPr>
        <w:t xml:space="preserve"> </w:t>
      </w:r>
      <w:r w:rsidR="009161E6" w:rsidRPr="00B71470">
        <w:rPr>
          <w:rFonts w:asciiTheme="majorHAnsi" w:hAnsiTheme="majorHAnsi" w:cstheme="majorHAnsi"/>
          <w:sz w:val="20"/>
          <w:szCs w:val="20"/>
        </w:rPr>
        <w:t>Oferent oświadcza</w:t>
      </w:r>
      <w:r w:rsidR="006057F5" w:rsidRPr="00B71470">
        <w:rPr>
          <w:rFonts w:asciiTheme="majorHAnsi" w:hAnsiTheme="majorHAnsi" w:cstheme="majorHAnsi"/>
          <w:sz w:val="20"/>
          <w:szCs w:val="20"/>
        </w:rPr>
        <w:t>, że przed zło</w:t>
      </w:r>
      <w:r w:rsidR="00FF47B0" w:rsidRPr="00B71470">
        <w:rPr>
          <w:rFonts w:asciiTheme="majorHAnsi" w:hAnsiTheme="majorHAnsi" w:cstheme="majorHAnsi"/>
          <w:sz w:val="20"/>
          <w:szCs w:val="20"/>
        </w:rPr>
        <w:t>ż</w:t>
      </w:r>
      <w:r w:rsidR="006057F5" w:rsidRPr="00B71470">
        <w:rPr>
          <w:rFonts w:asciiTheme="majorHAnsi" w:hAnsiTheme="majorHAnsi" w:cstheme="majorHAnsi"/>
          <w:sz w:val="20"/>
          <w:szCs w:val="20"/>
        </w:rPr>
        <w:t>eniem oferty zapozna</w:t>
      </w:r>
      <w:r w:rsidR="009161E6" w:rsidRPr="00B71470">
        <w:rPr>
          <w:rFonts w:asciiTheme="majorHAnsi" w:hAnsiTheme="majorHAnsi" w:cstheme="majorHAnsi"/>
          <w:sz w:val="20"/>
          <w:szCs w:val="20"/>
        </w:rPr>
        <w:t>ł</w:t>
      </w:r>
      <w:r w:rsidR="006057F5" w:rsidRPr="00B71470">
        <w:rPr>
          <w:rFonts w:asciiTheme="majorHAnsi" w:hAnsiTheme="majorHAnsi" w:cstheme="majorHAnsi"/>
          <w:sz w:val="20"/>
          <w:szCs w:val="20"/>
        </w:rPr>
        <w:t xml:space="preserve"> się z zasadami ochrony danych osobowych, ujętych klauzulą informacyjną („RODO”) </w:t>
      </w:r>
      <w:r w:rsidR="00790045" w:rsidRPr="00B71470">
        <w:rPr>
          <w:rFonts w:asciiTheme="majorHAnsi" w:hAnsiTheme="majorHAnsi" w:cstheme="majorHAnsi"/>
          <w:sz w:val="20"/>
          <w:szCs w:val="20"/>
        </w:rPr>
        <w:t>stanowiącym załącznik nr 3 do zaproszenia ofertowego</w:t>
      </w:r>
      <w:r w:rsidR="006057F5" w:rsidRPr="00B71470">
        <w:rPr>
          <w:rFonts w:asciiTheme="majorHAnsi" w:hAnsiTheme="majorHAnsi" w:cstheme="majorHAnsi"/>
          <w:sz w:val="20"/>
          <w:szCs w:val="20"/>
        </w:rPr>
        <w:t>.</w:t>
      </w:r>
    </w:p>
    <w:p w14:paraId="1B767AED" w14:textId="111828FD" w:rsidR="00685CE4" w:rsidRPr="00B71470" w:rsidRDefault="00E5356F" w:rsidP="00685CE4">
      <w:pPr>
        <w:tabs>
          <w:tab w:val="num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14</w:t>
      </w:r>
      <w:r w:rsidR="00685CE4" w:rsidRPr="00B71470">
        <w:rPr>
          <w:rFonts w:asciiTheme="majorHAnsi" w:hAnsiTheme="majorHAnsi" w:cstheme="majorHAnsi"/>
          <w:sz w:val="20"/>
          <w:szCs w:val="20"/>
        </w:rPr>
        <w:t>.</w:t>
      </w:r>
      <w:r w:rsidR="00F406A9" w:rsidRPr="00B71470">
        <w:rPr>
          <w:rFonts w:asciiTheme="majorHAnsi" w:hAnsiTheme="majorHAnsi" w:cstheme="majorHAnsi"/>
          <w:sz w:val="20"/>
          <w:szCs w:val="20"/>
        </w:rPr>
        <w:t xml:space="preserve"> </w:t>
      </w:r>
      <w:r w:rsidR="00685CE4" w:rsidRPr="00B71470">
        <w:rPr>
          <w:rFonts w:asciiTheme="majorHAnsi" w:hAnsiTheme="majorHAnsi" w:cstheme="majorHAnsi"/>
          <w:sz w:val="20"/>
          <w:szCs w:val="20"/>
        </w:rPr>
        <w:t xml:space="preserve">Występują/Nie występuje* wobec Wykonawcy przesłanki uniemożliwiające otrzymania zamówienia, tj.: </w:t>
      </w:r>
    </w:p>
    <w:p w14:paraId="2B56963D" w14:textId="762FE1D3" w:rsidR="00685CE4" w:rsidRPr="00B71470" w:rsidRDefault="00685CE4" w:rsidP="00685CE4">
      <w:pPr>
        <w:tabs>
          <w:tab w:val="num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 xml:space="preserve">zachodzi którakolwiek z okoliczności wskazanych w art. 7 ust. 1 </w:t>
      </w:r>
      <w:r w:rsidR="00F406A9" w:rsidRPr="00B71470">
        <w:rPr>
          <w:rFonts w:asciiTheme="majorHAnsi" w:hAnsiTheme="majorHAnsi" w:cstheme="majorHAnsi"/>
          <w:sz w:val="20"/>
          <w:szCs w:val="20"/>
        </w:rPr>
        <w:t>Ustawy</w:t>
      </w:r>
      <w:r w:rsidR="00F229C6" w:rsidRPr="00B71470">
        <w:rPr>
          <w:rFonts w:asciiTheme="majorHAnsi" w:hAnsiTheme="majorHAnsi" w:cstheme="majorHAnsi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 U. </w:t>
      </w:r>
      <w:r w:rsidR="00F406A9" w:rsidRPr="00B71470">
        <w:rPr>
          <w:rFonts w:asciiTheme="majorHAnsi" w:hAnsiTheme="majorHAnsi" w:cstheme="majorHAnsi"/>
          <w:sz w:val="20"/>
          <w:szCs w:val="20"/>
        </w:rPr>
        <w:t xml:space="preserve">2023 </w:t>
      </w:r>
      <w:r w:rsidR="00F229C6" w:rsidRPr="00B71470">
        <w:rPr>
          <w:rFonts w:asciiTheme="majorHAnsi" w:hAnsiTheme="majorHAnsi" w:cstheme="majorHAnsi"/>
          <w:sz w:val="20"/>
          <w:szCs w:val="20"/>
        </w:rPr>
        <w:t xml:space="preserve">poz. </w:t>
      </w:r>
      <w:r w:rsidR="00F406A9" w:rsidRPr="00B71470">
        <w:rPr>
          <w:rFonts w:asciiTheme="majorHAnsi" w:hAnsiTheme="majorHAnsi" w:cstheme="majorHAnsi"/>
          <w:sz w:val="20"/>
          <w:szCs w:val="20"/>
        </w:rPr>
        <w:t>1497</w:t>
      </w:r>
      <w:r w:rsidR="00F229C6" w:rsidRPr="00B71470">
        <w:rPr>
          <w:rFonts w:asciiTheme="majorHAnsi" w:hAnsiTheme="majorHAnsi" w:cstheme="majorHAnsi"/>
          <w:sz w:val="20"/>
          <w:szCs w:val="20"/>
        </w:rPr>
        <w:t xml:space="preserve"> z późn. zm.)</w:t>
      </w:r>
      <w:r w:rsidRPr="00B71470">
        <w:rPr>
          <w:rFonts w:asciiTheme="majorHAnsi" w:hAnsiTheme="majorHAnsi" w:cstheme="majorHAnsi"/>
          <w:sz w:val="20"/>
          <w:szCs w:val="20"/>
        </w:rPr>
        <w:t xml:space="preserve">, odpowiednio: </w:t>
      </w:r>
    </w:p>
    <w:p w14:paraId="33CE6838" w14:textId="77777777" w:rsidR="00685CE4" w:rsidRPr="00B71470" w:rsidRDefault="00685CE4" w:rsidP="00F229C6">
      <w:p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1)</w:t>
      </w:r>
      <w:r w:rsidRPr="00B71470">
        <w:rPr>
          <w:rFonts w:asciiTheme="majorHAnsi" w:hAnsiTheme="majorHAnsi" w:cstheme="majorHAnsi"/>
          <w:sz w:val="20"/>
          <w:szCs w:val="20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B71470" w:rsidRDefault="00685CE4" w:rsidP="00F229C6">
      <w:p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2)</w:t>
      </w:r>
      <w:r w:rsidRPr="00B71470">
        <w:rPr>
          <w:rFonts w:asciiTheme="majorHAnsi" w:hAnsiTheme="majorHAnsi" w:cstheme="majorHAnsi"/>
          <w:sz w:val="20"/>
          <w:szCs w:val="20"/>
        </w:rPr>
        <w:tab/>
        <w:t>których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09440E6" w:rsidR="00D40FF5" w:rsidRPr="00B71470" w:rsidRDefault="00685CE4" w:rsidP="00F229C6">
      <w:p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3)</w:t>
      </w:r>
      <w:r w:rsidRPr="00B71470">
        <w:rPr>
          <w:rFonts w:asciiTheme="majorHAnsi" w:hAnsiTheme="majorHAnsi" w:cstheme="majorHAnsi"/>
          <w:sz w:val="20"/>
          <w:szCs w:val="20"/>
        </w:rPr>
        <w:tab/>
        <w:t>których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79707275" w14:textId="77777777" w:rsidR="00F406A9" w:rsidRPr="00B71470" w:rsidRDefault="00F406A9" w:rsidP="00F229C6">
      <w:p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</w:p>
    <w:p w14:paraId="782AA3BE" w14:textId="77777777" w:rsidR="00F406A9" w:rsidRPr="00B71470" w:rsidRDefault="00F406A9" w:rsidP="00F406A9">
      <w:pPr>
        <w:tabs>
          <w:tab w:val="num" w:pos="0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B71470">
        <w:rPr>
          <w:rFonts w:asciiTheme="majorHAnsi" w:hAnsiTheme="majorHAnsi" w:cstheme="majorHAnsi"/>
          <w:i/>
          <w:sz w:val="20"/>
          <w:szCs w:val="20"/>
        </w:rPr>
        <w:t>* nie potrzebne skreślić</w:t>
      </w:r>
    </w:p>
    <w:p w14:paraId="0DEA862A" w14:textId="19D3FEA1" w:rsidR="00854B81" w:rsidRPr="00B71470" w:rsidRDefault="00854B81" w:rsidP="00F406A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DC2A5F" w14:textId="1E36CEF8" w:rsidR="00854B81" w:rsidRPr="00B71470" w:rsidRDefault="00854B81" w:rsidP="00F229C6">
      <w:p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 xml:space="preserve">Załączniki: </w:t>
      </w:r>
    </w:p>
    <w:p w14:paraId="6C71C8DE" w14:textId="5135B19B" w:rsidR="00854B81" w:rsidRPr="00B71470" w:rsidRDefault="00854B81" w:rsidP="00854B8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 xml:space="preserve">Karty katalogowe oferowanych </w:t>
      </w:r>
      <w:r w:rsidR="00F406A9" w:rsidRPr="00B71470">
        <w:rPr>
          <w:rFonts w:asciiTheme="majorHAnsi" w:hAnsiTheme="majorHAnsi" w:cstheme="majorHAnsi"/>
          <w:sz w:val="20"/>
          <w:szCs w:val="20"/>
        </w:rPr>
        <w:t>urządzeń</w:t>
      </w:r>
      <w:r w:rsidRPr="00B7147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AF2EFB6" w14:textId="5FA3CBF4" w:rsidR="00854B81" w:rsidRPr="00B71470" w:rsidRDefault="00854B81" w:rsidP="00854B8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71470">
        <w:rPr>
          <w:rFonts w:asciiTheme="majorHAnsi" w:hAnsiTheme="majorHAnsi" w:cstheme="majorHAnsi"/>
          <w:sz w:val="20"/>
          <w:szCs w:val="20"/>
        </w:rPr>
        <w:t>Pełnomocnictwo do złożenia oferty</w:t>
      </w:r>
      <w:r w:rsidRPr="00B71470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Pr="00B7147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C126EC2" w14:textId="77777777" w:rsidR="00854B81" w:rsidRPr="00B71470" w:rsidRDefault="00854B81" w:rsidP="00E5356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47D2A6" w14:textId="31B5310D" w:rsidR="00D40FF5" w:rsidRPr="00B71470" w:rsidRDefault="00D40FF5" w:rsidP="00790045">
      <w:pPr>
        <w:pStyle w:val="Standardowy0"/>
        <w:ind w:left="2832"/>
        <w:jc w:val="right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 xml:space="preserve">W imieniu Oferenta: </w:t>
      </w:r>
    </w:p>
    <w:p w14:paraId="304A96C0" w14:textId="0A2FCED6" w:rsidR="00044004" w:rsidRPr="00B71470" w:rsidRDefault="00044004" w:rsidP="00790045">
      <w:pPr>
        <w:pStyle w:val="Standardowy0"/>
        <w:rPr>
          <w:rFonts w:asciiTheme="majorHAnsi" w:hAnsiTheme="majorHAnsi" w:cstheme="majorHAnsi"/>
          <w:szCs w:val="20"/>
        </w:rPr>
      </w:pPr>
    </w:p>
    <w:p w14:paraId="52160264" w14:textId="77777777" w:rsidR="00854B81" w:rsidRPr="00B71470" w:rsidRDefault="00854B81" w:rsidP="00790045">
      <w:pPr>
        <w:pStyle w:val="Standardowy0"/>
        <w:rPr>
          <w:rFonts w:asciiTheme="majorHAnsi" w:hAnsiTheme="majorHAnsi" w:cstheme="majorHAnsi"/>
          <w:szCs w:val="20"/>
        </w:rPr>
      </w:pPr>
    </w:p>
    <w:p w14:paraId="2C25DC34" w14:textId="25F761C7" w:rsidR="00C00D0E" w:rsidRPr="00B71470" w:rsidRDefault="00D40FF5" w:rsidP="00F406A9">
      <w:pPr>
        <w:pStyle w:val="Standardowy0"/>
        <w:ind w:left="2832"/>
        <w:jc w:val="right"/>
        <w:rPr>
          <w:rFonts w:asciiTheme="majorHAnsi" w:hAnsiTheme="majorHAnsi" w:cstheme="majorHAnsi"/>
          <w:szCs w:val="20"/>
        </w:rPr>
      </w:pPr>
      <w:r w:rsidRPr="00B71470">
        <w:rPr>
          <w:rFonts w:asciiTheme="majorHAnsi" w:hAnsiTheme="majorHAnsi" w:cstheme="majorHAnsi"/>
          <w:szCs w:val="20"/>
        </w:rPr>
        <w:t>__________________________</w:t>
      </w:r>
    </w:p>
    <w:p w14:paraId="437D8378" w14:textId="77777777" w:rsidR="00D40FF5" w:rsidRPr="00B71470" w:rsidRDefault="00C00D0E" w:rsidP="00FF47B0">
      <w:pPr>
        <w:pStyle w:val="Standardowy0"/>
        <w:jc w:val="right"/>
        <w:rPr>
          <w:rFonts w:asciiTheme="majorHAnsi" w:hAnsiTheme="majorHAnsi" w:cstheme="majorHAnsi"/>
          <w:i/>
          <w:iCs/>
          <w:szCs w:val="20"/>
        </w:rPr>
      </w:pPr>
      <w:r w:rsidRPr="00B71470">
        <w:rPr>
          <w:rFonts w:asciiTheme="majorHAnsi" w:hAnsiTheme="majorHAnsi" w:cstheme="majorHAnsi"/>
          <w:i/>
          <w:iCs/>
          <w:szCs w:val="20"/>
        </w:rPr>
        <w:t xml:space="preserve">                                               Podpisano (imię, nazwisko i podpis /pieczątka)     </w:t>
      </w:r>
    </w:p>
    <w:sectPr w:rsidR="00D40FF5" w:rsidRPr="00B71470" w:rsidSect="00044004">
      <w:headerReference w:type="default" r:id="rId8"/>
      <w:footerReference w:type="even" r:id="rId9"/>
      <w:footerReference w:type="default" r:id="rId10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401B" w14:textId="77777777" w:rsidR="00BE41E7" w:rsidRDefault="00BE41E7" w:rsidP="006057F5">
      <w:r>
        <w:separator/>
      </w:r>
    </w:p>
  </w:endnote>
  <w:endnote w:type="continuationSeparator" w:id="0">
    <w:p w14:paraId="282275EB" w14:textId="77777777" w:rsidR="00BE41E7" w:rsidRDefault="00BE41E7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Content>
      <w:p w14:paraId="03865164" w14:textId="6F0F0A24" w:rsidR="00790045" w:rsidRDefault="00790045" w:rsidP="00F406A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1829594"/>
      <w:docPartObj>
        <w:docPartGallery w:val="Page Numbers (Bottom of Page)"/>
        <w:docPartUnique/>
      </w:docPartObj>
    </w:sdtPr>
    <w:sdtContent>
      <w:p w14:paraId="6C35879B" w14:textId="3DD30267" w:rsidR="00F406A9" w:rsidRDefault="00F406A9" w:rsidP="00F406A9">
        <w:pPr>
          <w:pStyle w:val="Stopka"/>
          <w:framePr w:wrap="none" w:vAnchor="text" w:hAnchor="margin" w:xAlign="right" w:y="1"/>
          <w:jc w:val="right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5AB7EDB9" w14:textId="661569D6" w:rsidR="006057F5" w:rsidRDefault="006057F5" w:rsidP="00F406A9">
    <w:pPr>
      <w:pStyle w:val="Stopka"/>
      <w:framePr w:wrap="none" w:vAnchor="text" w:hAnchor="margin" w:xAlign="right" w:y="1"/>
      <w:ind w:right="360"/>
      <w:jc w:val="right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0652" w14:textId="77777777" w:rsidR="00BE41E7" w:rsidRDefault="00BE41E7" w:rsidP="006057F5">
      <w:r>
        <w:separator/>
      </w:r>
    </w:p>
  </w:footnote>
  <w:footnote w:type="continuationSeparator" w:id="0">
    <w:p w14:paraId="6604911F" w14:textId="77777777" w:rsidR="00BE41E7" w:rsidRDefault="00BE41E7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CF8" w14:textId="7EF375E2" w:rsidR="00EC6C7D" w:rsidRDefault="00EC6C7D">
    <w:pPr>
      <w:pStyle w:val="Nagwek"/>
    </w:pPr>
  </w:p>
  <w:p w14:paraId="535C45D4" w14:textId="77777777" w:rsidR="00EC6C7D" w:rsidRDefault="00EC6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CAB"/>
    <w:multiLevelType w:val="hybridMultilevel"/>
    <w:tmpl w:val="6F4C4E3E"/>
    <w:lvl w:ilvl="0" w:tplc="C1D0C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133E"/>
    <w:multiLevelType w:val="hybridMultilevel"/>
    <w:tmpl w:val="A920DEA8"/>
    <w:lvl w:ilvl="0" w:tplc="9E9E9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6B4"/>
    <w:multiLevelType w:val="hybridMultilevel"/>
    <w:tmpl w:val="24FE7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CD8"/>
    <w:multiLevelType w:val="hybridMultilevel"/>
    <w:tmpl w:val="6C601DCA"/>
    <w:lvl w:ilvl="0" w:tplc="B98495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5448"/>
    <w:multiLevelType w:val="hybridMultilevel"/>
    <w:tmpl w:val="15688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65B1A"/>
    <w:multiLevelType w:val="hybridMultilevel"/>
    <w:tmpl w:val="6414C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056C"/>
    <w:multiLevelType w:val="hybridMultilevel"/>
    <w:tmpl w:val="7B10B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5C7673"/>
    <w:multiLevelType w:val="hybridMultilevel"/>
    <w:tmpl w:val="C4F45AAC"/>
    <w:lvl w:ilvl="0" w:tplc="164A6A52">
      <w:start w:val="1"/>
      <w:numFmt w:val="lowerLetter"/>
      <w:lvlText w:val="%1)"/>
      <w:lvlJc w:val="left"/>
      <w:pPr>
        <w:ind w:left="838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FA6CBFE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2087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75AE10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F5064A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408C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2EAB0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DA49B9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6648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7ADA5D37"/>
    <w:multiLevelType w:val="hybridMultilevel"/>
    <w:tmpl w:val="B5D2BC90"/>
    <w:lvl w:ilvl="0" w:tplc="9E9E9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6987">
    <w:abstractNumId w:val="2"/>
  </w:num>
  <w:num w:numId="2" w16cid:durableId="148256498">
    <w:abstractNumId w:val="4"/>
  </w:num>
  <w:num w:numId="3" w16cid:durableId="941062039">
    <w:abstractNumId w:val="6"/>
  </w:num>
  <w:num w:numId="4" w16cid:durableId="838154790">
    <w:abstractNumId w:val="12"/>
  </w:num>
  <w:num w:numId="5" w16cid:durableId="1119954548">
    <w:abstractNumId w:val="9"/>
  </w:num>
  <w:num w:numId="6" w16cid:durableId="840314861">
    <w:abstractNumId w:val="0"/>
  </w:num>
  <w:num w:numId="7" w16cid:durableId="1502037952">
    <w:abstractNumId w:val="8"/>
  </w:num>
  <w:num w:numId="8" w16cid:durableId="1580939221">
    <w:abstractNumId w:val="5"/>
  </w:num>
  <w:num w:numId="9" w16cid:durableId="733741580">
    <w:abstractNumId w:val="7"/>
  </w:num>
  <w:num w:numId="10" w16cid:durableId="616788879">
    <w:abstractNumId w:val="3"/>
  </w:num>
  <w:num w:numId="11" w16cid:durableId="2103991411">
    <w:abstractNumId w:val="1"/>
  </w:num>
  <w:num w:numId="12" w16cid:durableId="1778286434">
    <w:abstractNumId w:val="13"/>
  </w:num>
  <w:num w:numId="13" w16cid:durableId="1917131573">
    <w:abstractNumId w:val="10"/>
  </w:num>
  <w:num w:numId="14" w16cid:durableId="478613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44004"/>
    <w:rsid w:val="00076DE3"/>
    <w:rsid w:val="000A57E4"/>
    <w:rsid w:val="000B31C0"/>
    <w:rsid w:val="000B776A"/>
    <w:rsid w:val="000C21A1"/>
    <w:rsid w:val="000C55CC"/>
    <w:rsid w:val="000D3832"/>
    <w:rsid w:val="00101C24"/>
    <w:rsid w:val="00140B93"/>
    <w:rsid w:val="001A6E68"/>
    <w:rsid w:val="001D3984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76976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71044E"/>
    <w:rsid w:val="00790045"/>
    <w:rsid w:val="007929AE"/>
    <w:rsid w:val="00795965"/>
    <w:rsid w:val="00847D1F"/>
    <w:rsid w:val="008525A7"/>
    <w:rsid w:val="00854B81"/>
    <w:rsid w:val="00862167"/>
    <w:rsid w:val="00870BEB"/>
    <w:rsid w:val="00876F88"/>
    <w:rsid w:val="008D64E5"/>
    <w:rsid w:val="008E6B26"/>
    <w:rsid w:val="0091133E"/>
    <w:rsid w:val="009161E6"/>
    <w:rsid w:val="0092579F"/>
    <w:rsid w:val="00925C65"/>
    <w:rsid w:val="00930473"/>
    <w:rsid w:val="00951248"/>
    <w:rsid w:val="00956ADE"/>
    <w:rsid w:val="0099078D"/>
    <w:rsid w:val="009C6567"/>
    <w:rsid w:val="00A14447"/>
    <w:rsid w:val="00A526B6"/>
    <w:rsid w:val="00B15B3C"/>
    <w:rsid w:val="00B55AA4"/>
    <w:rsid w:val="00B71470"/>
    <w:rsid w:val="00B94DAD"/>
    <w:rsid w:val="00BD5881"/>
    <w:rsid w:val="00BE41E7"/>
    <w:rsid w:val="00BF48C6"/>
    <w:rsid w:val="00C00D0E"/>
    <w:rsid w:val="00C01EB7"/>
    <w:rsid w:val="00C263AE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902F5"/>
    <w:rsid w:val="00DF7270"/>
    <w:rsid w:val="00E5356F"/>
    <w:rsid w:val="00EA084F"/>
    <w:rsid w:val="00EC6C7D"/>
    <w:rsid w:val="00EF0329"/>
    <w:rsid w:val="00F229C6"/>
    <w:rsid w:val="00F406A9"/>
    <w:rsid w:val="00F42856"/>
    <w:rsid w:val="00F5548F"/>
    <w:rsid w:val="00F70F16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1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  <w:style w:type="paragraph" w:customStyle="1" w:styleId="Standard">
    <w:name w:val="Standard"/>
    <w:rsid w:val="00076DE3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styleId="Lista">
    <w:name w:val="List"/>
    <w:basedOn w:val="Normalny"/>
    <w:rsid w:val="00854B81"/>
    <w:pPr>
      <w:suppressAutoHyphens/>
      <w:autoSpaceDN w:val="0"/>
      <w:spacing w:after="140" w:line="276" w:lineRule="auto"/>
      <w:textAlignment w:val="baseline"/>
    </w:pPr>
    <w:rPr>
      <w:rFonts w:cs="Mangal"/>
      <w:kern w:val="3"/>
      <w:lang w:eastAsia="zh-CN"/>
    </w:rPr>
  </w:style>
  <w:style w:type="paragraph" w:customStyle="1" w:styleId="Domynie">
    <w:name w:val="Domy徑nie"/>
    <w:rsid w:val="00854B81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38BB-1EB7-4D07-AF78-A983C44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Aneta Kozyra</cp:lastModifiedBy>
  <cp:revision>4</cp:revision>
  <cp:lastPrinted>2023-11-08T16:29:00Z</cp:lastPrinted>
  <dcterms:created xsi:type="dcterms:W3CDTF">2023-10-31T13:20:00Z</dcterms:created>
  <dcterms:modified xsi:type="dcterms:W3CDTF">2023-11-08T16:29:00Z</dcterms:modified>
</cp:coreProperties>
</file>